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2194D" w14:textId="77777777" w:rsidR="004236FF" w:rsidRPr="00167A9A" w:rsidRDefault="004236FF" w:rsidP="00EA4D32">
      <w:pPr>
        <w:jc w:val="center"/>
        <w:rPr>
          <w:b/>
          <w:sz w:val="28"/>
          <w:szCs w:val="28"/>
        </w:rPr>
      </w:pPr>
      <w:r w:rsidRPr="00167A9A">
        <w:rPr>
          <w:b/>
          <w:sz w:val="28"/>
          <w:szCs w:val="28"/>
        </w:rPr>
        <w:t>Аналіз</w:t>
      </w:r>
    </w:p>
    <w:p w14:paraId="1782194E" w14:textId="77777777" w:rsidR="004236FF" w:rsidRPr="00167A9A" w:rsidRDefault="004236FF" w:rsidP="00EA4D32">
      <w:pPr>
        <w:jc w:val="center"/>
        <w:rPr>
          <w:b/>
          <w:sz w:val="28"/>
          <w:szCs w:val="28"/>
          <w:lang w:val="uk-UA"/>
        </w:rPr>
      </w:pPr>
      <w:r w:rsidRPr="00167A9A">
        <w:rPr>
          <w:b/>
          <w:sz w:val="28"/>
          <w:szCs w:val="28"/>
        </w:rPr>
        <w:t xml:space="preserve">регуляторного впливу </w:t>
      </w:r>
      <w:r w:rsidR="00956002">
        <w:rPr>
          <w:b/>
          <w:sz w:val="28"/>
          <w:szCs w:val="28"/>
        </w:rPr>
        <w:t>–</w:t>
      </w:r>
      <w:r w:rsidRPr="00167A9A">
        <w:rPr>
          <w:b/>
          <w:sz w:val="28"/>
          <w:szCs w:val="28"/>
        </w:rPr>
        <w:t xml:space="preserve"> про</w:t>
      </w:r>
      <w:r w:rsidRPr="00167A9A">
        <w:rPr>
          <w:b/>
          <w:sz w:val="28"/>
          <w:szCs w:val="28"/>
          <w:lang w:val="uk-UA"/>
        </w:rPr>
        <w:t>є</w:t>
      </w:r>
      <w:proofErr w:type="spellStart"/>
      <w:r w:rsidRPr="00167A9A">
        <w:rPr>
          <w:b/>
          <w:sz w:val="28"/>
          <w:szCs w:val="28"/>
        </w:rPr>
        <w:t>кту</w:t>
      </w:r>
      <w:proofErr w:type="spellEnd"/>
      <w:r w:rsidR="00956002">
        <w:rPr>
          <w:b/>
          <w:sz w:val="28"/>
          <w:szCs w:val="28"/>
          <w:lang w:val="uk-UA"/>
        </w:rPr>
        <w:t xml:space="preserve"> </w:t>
      </w:r>
      <w:r w:rsidRPr="00167A9A">
        <w:rPr>
          <w:b/>
          <w:sz w:val="28"/>
          <w:szCs w:val="28"/>
        </w:rPr>
        <w:t>рішення</w:t>
      </w:r>
      <w:r w:rsidR="00956002">
        <w:rPr>
          <w:b/>
          <w:sz w:val="28"/>
          <w:szCs w:val="28"/>
          <w:lang w:val="uk-UA"/>
        </w:rPr>
        <w:t xml:space="preserve"> </w:t>
      </w:r>
      <w:r w:rsidRPr="00167A9A">
        <w:rPr>
          <w:b/>
          <w:color w:val="000000"/>
          <w:sz w:val="28"/>
          <w:szCs w:val="28"/>
        </w:rPr>
        <w:t>виконавчого</w:t>
      </w:r>
      <w:r w:rsidR="00956002">
        <w:rPr>
          <w:b/>
          <w:color w:val="000000"/>
          <w:sz w:val="28"/>
          <w:szCs w:val="28"/>
          <w:lang w:val="uk-UA"/>
        </w:rPr>
        <w:t xml:space="preserve"> </w:t>
      </w:r>
      <w:r w:rsidRPr="00167A9A">
        <w:rPr>
          <w:b/>
          <w:color w:val="000000"/>
          <w:sz w:val="28"/>
          <w:szCs w:val="28"/>
        </w:rPr>
        <w:t>комітету</w:t>
      </w:r>
      <w:r w:rsidR="00956002">
        <w:rPr>
          <w:b/>
          <w:color w:val="000000"/>
          <w:sz w:val="28"/>
          <w:szCs w:val="28"/>
          <w:lang w:val="uk-UA"/>
        </w:rPr>
        <w:t xml:space="preserve"> </w:t>
      </w:r>
      <w:r w:rsidRPr="00167A9A">
        <w:rPr>
          <w:b/>
          <w:color w:val="000000"/>
          <w:sz w:val="28"/>
          <w:szCs w:val="28"/>
        </w:rPr>
        <w:t>Синельниківської</w:t>
      </w:r>
      <w:r w:rsidR="00956002">
        <w:rPr>
          <w:b/>
          <w:color w:val="000000"/>
          <w:sz w:val="28"/>
          <w:szCs w:val="28"/>
          <w:lang w:val="uk-UA"/>
        </w:rPr>
        <w:t xml:space="preserve"> </w:t>
      </w:r>
      <w:r w:rsidRPr="00167A9A">
        <w:rPr>
          <w:b/>
          <w:color w:val="000000"/>
          <w:sz w:val="28"/>
          <w:szCs w:val="28"/>
        </w:rPr>
        <w:t xml:space="preserve">міської ради </w:t>
      </w:r>
      <w:r w:rsidRPr="00167A9A">
        <w:rPr>
          <w:b/>
          <w:sz w:val="28"/>
          <w:szCs w:val="28"/>
          <w:lang w:val="uk-UA"/>
        </w:rPr>
        <w:t>«</w:t>
      </w:r>
      <w:r w:rsidRPr="00167A9A">
        <w:rPr>
          <w:b/>
          <w:sz w:val="28"/>
          <w:szCs w:val="28"/>
        </w:rPr>
        <w:t xml:space="preserve">Про </w:t>
      </w:r>
      <w:proofErr w:type="spellStart"/>
      <w:r w:rsidRPr="00167A9A">
        <w:rPr>
          <w:b/>
          <w:sz w:val="28"/>
          <w:szCs w:val="28"/>
        </w:rPr>
        <w:t>коригування</w:t>
      </w:r>
      <w:proofErr w:type="spellEnd"/>
      <w:r w:rsidR="00956002">
        <w:rPr>
          <w:b/>
          <w:sz w:val="28"/>
          <w:szCs w:val="28"/>
          <w:lang w:val="uk-UA"/>
        </w:rPr>
        <w:t xml:space="preserve"> </w:t>
      </w:r>
      <w:r w:rsidRPr="00167A9A">
        <w:rPr>
          <w:b/>
          <w:sz w:val="28"/>
          <w:szCs w:val="28"/>
        </w:rPr>
        <w:t>тарифів на послуги</w:t>
      </w:r>
      <w:r w:rsidR="00956002">
        <w:rPr>
          <w:b/>
          <w:sz w:val="28"/>
          <w:szCs w:val="28"/>
          <w:lang w:val="uk-UA"/>
        </w:rPr>
        <w:t xml:space="preserve"> </w:t>
      </w:r>
      <w:proofErr w:type="spellStart"/>
      <w:r w:rsidRPr="00167A9A">
        <w:rPr>
          <w:b/>
          <w:sz w:val="28"/>
          <w:szCs w:val="28"/>
        </w:rPr>
        <w:t>із</w:t>
      </w:r>
      <w:proofErr w:type="spellEnd"/>
      <w:r w:rsidR="00956002">
        <w:rPr>
          <w:b/>
          <w:sz w:val="28"/>
          <w:szCs w:val="28"/>
          <w:lang w:val="uk-UA"/>
        </w:rPr>
        <w:t xml:space="preserve"> </w:t>
      </w:r>
      <w:proofErr w:type="spellStart"/>
      <w:r w:rsidRPr="00167A9A">
        <w:rPr>
          <w:b/>
          <w:sz w:val="28"/>
          <w:szCs w:val="28"/>
        </w:rPr>
        <w:t>вивезення</w:t>
      </w:r>
      <w:proofErr w:type="spellEnd"/>
      <w:r w:rsidR="00956002">
        <w:rPr>
          <w:b/>
          <w:sz w:val="28"/>
          <w:szCs w:val="28"/>
          <w:lang w:val="uk-UA"/>
        </w:rPr>
        <w:t xml:space="preserve"> </w:t>
      </w:r>
      <w:proofErr w:type="spellStart"/>
      <w:r w:rsidRPr="00167A9A">
        <w:rPr>
          <w:b/>
          <w:sz w:val="28"/>
          <w:szCs w:val="28"/>
        </w:rPr>
        <w:t>твердих</w:t>
      </w:r>
      <w:proofErr w:type="spellEnd"/>
      <w:r w:rsidRPr="00167A9A">
        <w:rPr>
          <w:b/>
          <w:sz w:val="28"/>
          <w:szCs w:val="28"/>
        </w:rPr>
        <w:t xml:space="preserve"> та </w:t>
      </w:r>
      <w:proofErr w:type="spellStart"/>
      <w:r w:rsidRPr="00167A9A">
        <w:rPr>
          <w:b/>
          <w:sz w:val="28"/>
          <w:szCs w:val="28"/>
        </w:rPr>
        <w:t>великогабаритних</w:t>
      </w:r>
      <w:proofErr w:type="spellEnd"/>
      <w:r w:rsidR="00956002">
        <w:rPr>
          <w:b/>
          <w:sz w:val="28"/>
          <w:szCs w:val="28"/>
          <w:lang w:val="uk-UA"/>
        </w:rPr>
        <w:t xml:space="preserve"> </w:t>
      </w:r>
      <w:proofErr w:type="spellStart"/>
      <w:r w:rsidRPr="00167A9A">
        <w:rPr>
          <w:b/>
          <w:sz w:val="28"/>
          <w:szCs w:val="28"/>
        </w:rPr>
        <w:t>побутових</w:t>
      </w:r>
      <w:proofErr w:type="spellEnd"/>
      <w:r w:rsidR="00956002">
        <w:rPr>
          <w:b/>
          <w:sz w:val="28"/>
          <w:szCs w:val="28"/>
          <w:lang w:val="uk-UA"/>
        </w:rPr>
        <w:t xml:space="preserve"> </w:t>
      </w:r>
      <w:proofErr w:type="spellStart"/>
      <w:r w:rsidRPr="00167A9A">
        <w:rPr>
          <w:b/>
          <w:sz w:val="28"/>
          <w:szCs w:val="28"/>
        </w:rPr>
        <w:t>відходів</w:t>
      </w:r>
      <w:proofErr w:type="spellEnd"/>
      <w:r w:rsidRPr="00167A9A">
        <w:rPr>
          <w:b/>
          <w:sz w:val="28"/>
          <w:szCs w:val="28"/>
          <w:lang w:val="uk-UA"/>
        </w:rPr>
        <w:t>»</w:t>
      </w:r>
    </w:p>
    <w:p w14:paraId="1782194F" w14:textId="77777777" w:rsidR="004236FF" w:rsidRPr="00167A9A" w:rsidRDefault="004236FF" w:rsidP="00EA4D32">
      <w:pPr>
        <w:jc w:val="center"/>
        <w:rPr>
          <w:b/>
          <w:sz w:val="28"/>
          <w:szCs w:val="28"/>
          <w:lang w:val="uk-UA"/>
        </w:rPr>
      </w:pPr>
    </w:p>
    <w:p w14:paraId="17821950" w14:textId="77777777" w:rsidR="009C4FA2" w:rsidRPr="00167A9A" w:rsidRDefault="009C4FA2" w:rsidP="00EA4D32">
      <w:pPr>
        <w:ind w:firstLine="708"/>
        <w:jc w:val="both"/>
        <w:rPr>
          <w:b/>
          <w:sz w:val="28"/>
          <w:szCs w:val="28"/>
          <w:lang w:val="uk-UA"/>
        </w:rPr>
      </w:pPr>
      <w:r w:rsidRPr="00167A9A">
        <w:rPr>
          <w:b/>
          <w:sz w:val="28"/>
          <w:szCs w:val="28"/>
        </w:rPr>
        <w:t>1. Визначення та аналіз</w:t>
      </w:r>
      <w:r w:rsidR="00956002">
        <w:rPr>
          <w:b/>
          <w:sz w:val="28"/>
          <w:szCs w:val="28"/>
          <w:lang w:val="uk-UA"/>
        </w:rPr>
        <w:t xml:space="preserve"> </w:t>
      </w:r>
      <w:proofErr w:type="spellStart"/>
      <w:r w:rsidRPr="00167A9A">
        <w:rPr>
          <w:b/>
          <w:sz w:val="28"/>
          <w:szCs w:val="28"/>
        </w:rPr>
        <w:t>проблеми</w:t>
      </w:r>
      <w:proofErr w:type="spellEnd"/>
      <w:r w:rsidRPr="00167A9A">
        <w:rPr>
          <w:b/>
          <w:sz w:val="28"/>
          <w:szCs w:val="28"/>
        </w:rPr>
        <w:t xml:space="preserve">, яку </w:t>
      </w:r>
      <w:proofErr w:type="spellStart"/>
      <w:r w:rsidRPr="00167A9A">
        <w:rPr>
          <w:b/>
          <w:sz w:val="28"/>
          <w:szCs w:val="28"/>
        </w:rPr>
        <w:t>пропонується</w:t>
      </w:r>
      <w:proofErr w:type="spellEnd"/>
      <w:r w:rsidR="00956002">
        <w:rPr>
          <w:b/>
          <w:sz w:val="28"/>
          <w:szCs w:val="28"/>
          <w:lang w:val="uk-UA"/>
        </w:rPr>
        <w:t xml:space="preserve"> </w:t>
      </w:r>
      <w:proofErr w:type="spellStart"/>
      <w:r w:rsidRPr="00167A9A">
        <w:rPr>
          <w:b/>
          <w:sz w:val="28"/>
          <w:szCs w:val="28"/>
        </w:rPr>
        <w:t>розв’язати</w:t>
      </w:r>
      <w:proofErr w:type="spellEnd"/>
      <w:r w:rsidRPr="00167A9A">
        <w:rPr>
          <w:b/>
          <w:sz w:val="28"/>
          <w:szCs w:val="28"/>
        </w:rPr>
        <w:t xml:space="preserve"> шляхом державного </w:t>
      </w:r>
      <w:proofErr w:type="spellStart"/>
      <w:r w:rsidRPr="00167A9A">
        <w:rPr>
          <w:b/>
          <w:sz w:val="28"/>
          <w:szCs w:val="28"/>
        </w:rPr>
        <w:t>регулювання</w:t>
      </w:r>
      <w:proofErr w:type="spellEnd"/>
      <w:r w:rsidR="00956002">
        <w:rPr>
          <w:b/>
          <w:sz w:val="28"/>
          <w:szCs w:val="28"/>
          <w:lang w:val="uk-UA"/>
        </w:rPr>
        <w:t xml:space="preserve"> </w:t>
      </w:r>
      <w:proofErr w:type="spellStart"/>
      <w:r w:rsidRPr="00167A9A">
        <w:rPr>
          <w:b/>
          <w:sz w:val="28"/>
          <w:szCs w:val="28"/>
        </w:rPr>
        <w:t>господарських</w:t>
      </w:r>
      <w:proofErr w:type="spellEnd"/>
      <w:r w:rsidR="00956002">
        <w:rPr>
          <w:b/>
          <w:sz w:val="28"/>
          <w:szCs w:val="28"/>
          <w:lang w:val="uk-UA"/>
        </w:rPr>
        <w:t xml:space="preserve"> </w:t>
      </w:r>
      <w:r w:rsidRPr="00167A9A">
        <w:rPr>
          <w:b/>
          <w:sz w:val="28"/>
          <w:szCs w:val="28"/>
        </w:rPr>
        <w:t>відносин, а також</w:t>
      </w:r>
      <w:r w:rsidR="00956002">
        <w:rPr>
          <w:b/>
          <w:sz w:val="28"/>
          <w:szCs w:val="28"/>
          <w:lang w:val="uk-UA"/>
        </w:rPr>
        <w:t xml:space="preserve"> </w:t>
      </w:r>
      <w:proofErr w:type="spellStart"/>
      <w:r w:rsidRPr="00167A9A">
        <w:rPr>
          <w:b/>
          <w:sz w:val="28"/>
          <w:szCs w:val="28"/>
        </w:rPr>
        <w:t>оцінка</w:t>
      </w:r>
      <w:proofErr w:type="spellEnd"/>
      <w:r w:rsidR="00956002">
        <w:rPr>
          <w:b/>
          <w:sz w:val="28"/>
          <w:szCs w:val="28"/>
          <w:lang w:val="uk-UA"/>
        </w:rPr>
        <w:t xml:space="preserve"> </w:t>
      </w:r>
      <w:proofErr w:type="spellStart"/>
      <w:r w:rsidRPr="00167A9A">
        <w:rPr>
          <w:b/>
          <w:sz w:val="28"/>
          <w:szCs w:val="28"/>
        </w:rPr>
        <w:t>важливості</w:t>
      </w:r>
      <w:proofErr w:type="spellEnd"/>
      <w:r w:rsidR="00956002">
        <w:rPr>
          <w:b/>
          <w:sz w:val="28"/>
          <w:szCs w:val="28"/>
          <w:lang w:val="uk-UA"/>
        </w:rPr>
        <w:t xml:space="preserve"> </w:t>
      </w:r>
      <w:r w:rsidRPr="00167A9A">
        <w:rPr>
          <w:b/>
          <w:sz w:val="28"/>
          <w:szCs w:val="28"/>
        </w:rPr>
        <w:t>цієї</w:t>
      </w:r>
      <w:r w:rsidR="00956002">
        <w:rPr>
          <w:b/>
          <w:sz w:val="28"/>
          <w:szCs w:val="28"/>
          <w:lang w:val="uk-UA"/>
        </w:rPr>
        <w:t xml:space="preserve"> </w:t>
      </w:r>
      <w:proofErr w:type="spellStart"/>
      <w:r w:rsidRPr="00167A9A">
        <w:rPr>
          <w:b/>
          <w:sz w:val="28"/>
          <w:szCs w:val="28"/>
        </w:rPr>
        <w:t>проблеми</w:t>
      </w:r>
      <w:proofErr w:type="spellEnd"/>
      <w:r w:rsidRPr="00167A9A">
        <w:rPr>
          <w:b/>
          <w:sz w:val="28"/>
          <w:szCs w:val="28"/>
          <w:lang w:val="uk-UA"/>
        </w:rPr>
        <w:t>.</w:t>
      </w:r>
    </w:p>
    <w:p w14:paraId="17821951" w14:textId="77777777" w:rsidR="009C4FA2" w:rsidRPr="00167A9A" w:rsidRDefault="009C4FA2" w:rsidP="00EA4D32">
      <w:pPr>
        <w:ind w:firstLine="708"/>
        <w:jc w:val="both"/>
        <w:rPr>
          <w:bCs/>
          <w:sz w:val="16"/>
          <w:szCs w:val="16"/>
          <w:lang w:val="uk-UA"/>
        </w:rPr>
      </w:pPr>
    </w:p>
    <w:p w14:paraId="17821952" w14:textId="77777777" w:rsidR="0042408E" w:rsidRPr="0042408E" w:rsidRDefault="009C4FA2" w:rsidP="0042408E">
      <w:pPr>
        <w:ind w:firstLine="708"/>
        <w:jc w:val="both"/>
        <w:rPr>
          <w:sz w:val="28"/>
          <w:szCs w:val="28"/>
          <w:lang w:val="uk-UA"/>
        </w:rPr>
      </w:pPr>
      <w:r w:rsidRPr="00167A9A">
        <w:rPr>
          <w:bCs/>
          <w:sz w:val="28"/>
          <w:szCs w:val="28"/>
          <w:lang w:val="uk-UA"/>
        </w:rPr>
        <w:t xml:space="preserve">Законами України «Про місцеве самоврядування в Україні», «Про внесення змін до деяких </w:t>
      </w:r>
      <w:r w:rsidRPr="0042408E">
        <w:rPr>
          <w:bCs/>
          <w:sz w:val="28"/>
          <w:szCs w:val="28"/>
          <w:lang w:val="uk-UA"/>
        </w:rPr>
        <w:t>законодавчих актів України у сфері поводження з побутовими відходами», Постановою Кабі</w:t>
      </w:r>
      <w:r w:rsidR="0067607C" w:rsidRPr="0042408E">
        <w:rPr>
          <w:bCs/>
          <w:sz w:val="28"/>
          <w:szCs w:val="28"/>
          <w:lang w:val="uk-UA"/>
        </w:rPr>
        <w:t>нету Міністрів України від   01 </w:t>
      </w:r>
      <w:r w:rsidRPr="0042408E">
        <w:rPr>
          <w:bCs/>
          <w:sz w:val="28"/>
          <w:szCs w:val="28"/>
          <w:lang w:val="uk-UA"/>
        </w:rPr>
        <w:t xml:space="preserve">червня 2011 року №869 «Про забезпечення єдиного підходу до формування тарифів на житлово-комунальні послуги» визначено повноваження органів місцевого самоврядування в частині встановлення економічно обґрунтованих тарифів на житлово-комунальні послуги, у тому числі на </w:t>
      </w:r>
      <w:r w:rsidR="00956002" w:rsidRPr="0042408E">
        <w:rPr>
          <w:sz w:val="28"/>
          <w:szCs w:val="28"/>
          <w:lang w:val="uk-UA"/>
        </w:rPr>
        <w:t>послуги із вивезення твердих та великога</w:t>
      </w:r>
      <w:r w:rsidR="007D6D76" w:rsidRPr="0042408E">
        <w:rPr>
          <w:sz w:val="28"/>
          <w:szCs w:val="28"/>
          <w:lang w:val="uk-UA"/>
        </w:rPr>
        <w:t xml:space="preserve">баритних побутових </w:t>
      </w:r>
      <w:r w:rsidR="00DD2297" w:rsidRPr="0042408E">
        <w:rPr>
          <w:sz w:val="28"/>
          <w:szCs w:val="28"/>
          <w:lang w:val="uk-UA"/>
        </w:rPr>
        <w:t>відходів -</w:t>
      </w:r>
      <w:r w:rsidR="00956002" w:rsidRPr="0042408E">
        <w:rPr>
          <w:sz w:val="28"/>
          <w:szCs w:val="28"/>
          <w:lang w:val="uk-UA"/>
        </w:rPr>
        <w:t xml:space="preserve"> далі</w:t>
      </w:r>
      <w:r w:rsidR="007D6D76" w:rsidRPr="0042408E">
        <w:rPr>
          <w:sz w:val="28"/>
          <w:szCs w:val="28"/>
          <w:lang w:val="uk-UA"/>
        </w:rPr>
        <w:t>,</w:t>
      </w:r>
      <w:r w:rsidR="00956002" w:rsidRPr="0042408E">
        <w:rPr>
          <w:sz w:val="28"/>
          <w:szCs w:val="28"/>
          <w:lang w:val="uk-UA"/>
        </w:rPr>
        <w:t xml:space="preserve"> послуги з поводження з побутовими відходами.</w:t>
      </w:r>
    </w:p>
    <w:p w14:paraId="17821953" w14:textId="77777777" w:rsidR="0042408E" w:rsidRPr="0042408E" w:rsidRDefault="009C4FA2" w:rsidP="0042408E">
      <w:pPr>
        <w:ind w:firstLine="708"/>
        <w:jc w:val="both"/>
        <w:rPr>
          <w:bCs/>
          <w:sz w:val="28"/>
          <w:szCs w:val="28"/>
          <w:lang w:val="uk-UA"/>
        </w:rPr>
      </w:pPr>
      <w:r w:rsidRPr="0042408E">
        <w:rPr>
          <w:bCs/>
          <w:sz w:val="28"/>
          <w:szCs w:val="28"/>
          <w:lang w:val="uk-UA"/>
        </w:rPr>
        <w:t xml:space="preserve">Відповідно до норм Закону України «Про житлово-комунальні послуги», ураховуючи вимоги Постанови Кабінету Міністрів України </w:t>
      </w:r>
      <w:r w:rsidR="00D0748C" w:rsidRPr="0042408E">
        <w:rPr>
          <w:bCs/>
          <w:sz w:val="28"/>
          <w:szCs w:val="28"/>
          <w:lang w:val="uk-UA"/>
        </w:rPr>
        <w:t xml:space="preserve">                                     </w:t>
      </w:r>
      <w:r w:rsidR="0042408E" w:rsidRPr="0042408E">
        <w:rPr>
          <w:bCs/>
          <w:sz w:val="28"/>
          <w:szCs w:val="28"/>
          <w:lang w:val="uk-UA"/>
        </w:rPr>
        <w:t>від 26 вересня 2023</w:t>
      </w:r>
      <w:r w:rsidRPr="0042408E">
        <w:rPr>
          <w:bCs/>
          <w:sz w:val="28"/>
          <w:szCs w:val="28"/>
          <w:lang w:val="uk-UA"/>
        </w:rPr>
        <w:t xml:space="preserve"> року №</w:t>
      </w:r>
      <w:r w:rsidR="0042408E" w:rsidRPr="0042408E">
        <w:rPr>
          <w:sz w:val="28"/>
          <w:szCs w:val="28"/>
          <w:lang w:val="uk-UA"/>
        </w:rPr>
        <w:t>1031</w:t>
      </w:r>
      <w:r w:rsidRPr="0042408E">
        <w:rPr>
          <w:sz w:val="28"/>
          <w:szCs w:val="28"/>
          <w:lang w:val="uk-UA"/>
        </w:rPr>
        <w:t xml:space="preserve"> «</w:t>
      </w:r>
      <w:r w:rsidR="0042408E" w:rsidRPr="0042408E">
        <w:rPr>
          <w:rStyle w:val="rvts23"/>
          <w:bCs/>
          <w:sz w:val="28"/>
          <w:szCs w:val="28"/>
          <w:lang w:val="uk-UA"/>
        </w:rPr>
        <w:t>Про затвердження Порядку формування середньозваженого тарифу на послугу з управління побутовими відходами, а також тарифів на збирання, перевезення, відновлення та видалення побутових відходів»</w:t>
      </w:r>
      <w:r w:rsidR="00B1270E">
        <w:rPr>
          <w:rStyle w:val="rvts23"/>
          <w:bCs/>
          <w:sz w:val="28"/>
          <w:szCs w:val="28"/>
          <w:lang w:val="uk-UA"/>
        </w:rPr>
        <w:t>.</w:t>
      </w:r>
    </w:p>
    <w:p w14:paraId="17821954" w14:textId="77777777" w:rsidR="009C4FA2" w:rsidRPr="00167A9A" w:rsidRDefault="009C4FA2" w:rsidP="00EA4D32">
      <w:pPr>
        <w:ind w:firstLine="708"/>
        <w:jc w:val="both"/>
        <w:rPr>
          <w:sz w:val="28"/>
          <w:szCs w:val="28"/>
          <w:lang w:val="uk-UA"/>
        </w:rPr>
      </w:pPr>
      <w:r w:rsidRPr="0042408E">
        <w:rPr>
          <w:sz w:val="28"/>
          <w:szCs w:val="28"/>
          <w:lang w:val="uk-UA"/>
        </w:rPr>
        <w:t>Про затвердження Порядку формування тарифів на послуги</w:t>
      </w:r>
      <w:r w:rsidRPr="00167A9A">
        <w:rPr>
          <w:sz w:val="28"/>
          <w:szCs w:val="28"/>
          <w:lang w:val="uk-UA"/>
        </w:rPr>
        <w:t xml:space="preserve"> з </w:t>
      </w:r>
      <w:r w:rsidR="007D6D76">
        <w:rPr>
          <w:sz w:val="28"/>
          <w:szCs w:val="28"/>
          <w:lang w:val="uk-UA"/>
        </w:rPr>
        <w:t>поводження з побутовими відходами</w:t>
      </w:r>
      <w:r w:rsidR="00956002">
        <w:rPr>
          <w:sz w:val="28"/>
          <w:szCs w:val="28"/>
          <w:lang w:val="uk-UA"/>
        </w:rPr>
        <w:t xml:space="preserve">» виконавцем послуги з поводження з побутовими відходами </w:t>
      </w:r>
      <w:r w:rsidRPr="00167A9A">
        <w:rPr>
          <w:bCs/>
          <w:sz w:val="28"/>
          <w:szCs w:val="28"/>
          <w:lang w:val="uk-UA"/>
        </w:rPr>
        <w:t xml:space="preserve">– </w:t>
      </w:r>
      <w:r w:rsidRPr="00167A9A">
        <w:rPr>
          <w:sz w:val="28"/>
          <w:szCs w:val="28"/>
          <w:lang w:val="uk-UA"/>
        </w:rPr>
        <w:t xml:space="preserve">товариством з </w:t>
      </w:r>
      <w:r w:rsidR="00EA4D32" w:rsidRPr="00167A9A">
        <w:rPr>
          <w:sz w:val="28"/>
          <w:szCs w:val="28"/>
          <w:lang w:val="uk-UA"/>
        </w:rPr>
        <w:t>додатковою</w:t>
      </w:r>
      <w:r w:rsidRPr="00167A9A">
        <w:rPr>
          <w:sz w:val="28"/>
          <w:szCs w:val="28"/>
          <w:lang w:val="uk-UA"/>
        </w:rPr>
        <w:t xml:space="preserve"> відповідальністю «</w:t>
      </w:r>
      <w:proofErr w:type="spellStart"/>
      <w:r w:rsidR="00EA4D32" w:rsidRPr="00167A9A">
        <w:rPr>
          <w:sz w:val="28"/>
          <w:szCs w:val="28"/>
          <w:lang w:val="uk-UA"/>
        </w:rPr>
        <w:t>Дніпрокомунтранс</w:t>
      </w:r>
      <w:proofErr w:type="spellEnd"/>
      <w:r w:rsidRPr="00167A9A">
        <w:rPr>
          <w:sz w:val="28"/>
          <w:szCs w:val="28"/>
          <w:lang w:val="uk-UA"/>
        </w:rPr>
        <w:t>» проведено коригування складової (</w:t>
      </w:r>
      <w:r w:rsidRPr="00167A9A">
        <w:rPr>
          <w:color w:val="000000"/>
          <w:sz w:val="28"/>
          <w:szCs w:val="28"/>
          <w:lang w:val="uk-UA"/>
        </w:rPr>
        <w:t xml:space="preserve">паливно-мастильні матеріали) </w:t>
      </w:r>
      <w:r w:rsidR="00956002">
        <w:rPr>
          <w:sz w:val="28"/>
          <w:szCs w:val="28"/>
          <w:lang w:val="uk-UA"/>
        </w:rPr>
        <w:t>тарифів на послуги з поводження з побутовими відходами</w:t>
      </w:r>
      <w:r w:rsidRPr="00167A9A">
        <w:rPr>
          <w:sz w:val="28"/>
          <w:szCs w:val="28"/>
          <w:lang w:val="uk-UA"/>
        </w:rPr>
        <w:t xml:space="preserve"> у місті </w:t>
      </w:r>
      <w:r w:rsidR="00FF4EF4" w:rsidRPr="00167A9A">
        <w:rPr>
          <w:sz w:val="28"/>
          <w:szCs w:val="28"/>
          <w:lang w:val="uk-UA"/>
        </w:rPr>
        <w:t>Синельниковому</w:t>
      </w:r>
      <w:r w:rsidRPr="00167A9A">
        <w:rPr>
          <w:sz w:val="28"/>
          <w:szCs w:val="28"/>
          <w:lang w:val="uk-UA"/>
        </w:rPr>
        <w:t xml:space="preserve">. </w:t>
      </w:r>
    </w:p>
    <w:p w14:paraId="17821955" w14:textId="77777777" w:rsidR="009C4FA2" w:rsidRPr="00167A9A" w:rsidRDefault="009C4FA2" w:rsidP="00EA4D32">
      <w:pPr>
        <w:ind w:firstLine="708"/>
        <w:jc w:val="both"/>
        <w:rPr>
          <w:bCs/>
          <w:sz w:val="28"/>
          <w:szCs w:val="28"/>
          <w:lang w:val="uk-UA"/>
        </w:rPr>
      </w:pPr>
      <w:r w:rsidRPr="00167A9A">
        <w:rPr>
          <w:bCs/>
          <w:sz w:val="28"/>
          <w:szCs w:val="28"/>
          <w:lang w:val="uk-UA"/>
        </w:rPr>
        <w:t>Коригування</w:t>
      </w:r>
      <w:r w:rsidRPr="00167A9A">
        <w:rPr>
          <w:sz w:val="28"/>
          <w:szCs w:val="28"/>
          <w:lang w:val="uk-UA"/>
        </w:rPr>
        <w:t xml:space="preserve"> тарифу на послуги з </w:t>
      </w:r>
      <w:r w:rsidR="00956002">
        <w:rPr>
          <w:sz w:val="28"/>
          <w:szCs w:val="28"/>
          <w:lang w:val="uk-UA"/>
        </w:rPr>
        <w:t>поводження з побутовими відходами</w:t>
      </w:r>
      <w:r w:rsidR="00956002" w:rsidRPr="00167A9A">
        <w:rPr>
          <w:sz w:val="28"/>
          <w:szCs w:val="28"/>
          <w:lang w:val="uk-UA"/>
        </w:rPr>
        <w:t xml:space="preserve"> </w:t>
      </w:r>
      <w:r w:rsidRPr="00167A9A">
        <w:rPr>
          <w:sz w:val="28"/>
          <w:szCs w:val="28"/>
          <w:lang w:val="uk-UA"/>
        </w:rPr>
        <w:t xml:space="preserve">дозволить </w:t>
      </w:r>
      <w:r w:rsidR="00EA4D32" w:rsidRPr="00167A9A">
        <w:rPr>
          <w:sz w:val="28"/>
          <w:szCs w:val="28"/>
          <w:lang w:val="uk-UA"/>
        </w:rPr>
        <w:t>товариству з додатковою відповідальністю «</w:t>
      </w:r>
      <w:proofErr w:type="spellStart"/>
      <w:r w:rsidR="00EA4D32" w:rsidRPr="00167A9A">
        <w:rPr>
          <w:sz w:val="28"/>
          <w:szCs w:val="28"/>
          <w:lang w:val="uk-UA"/>
        </w:rPr>
        <w:t>Дніпрокомунтранс</w:t>
      </w:r>
      <w:proofErr w:type="spellEnd"/>
      <w:r w:rsidR="00EA4D32" w:rsidRPr="00167A9A">
        <w:rPr>
          <w:sz w:val="28"/>
          <w:szCs w:val="28"/>
          <w:lang w:val="uk-UA"/>
        </w:rPr>
        <w:t xml:space="preserve">» </w:t>
      </w:r>
      <w:r w:rsidRPr="00167A9A">
        <w:rPr>
          <w:sz w:val="28"/>
          <w:szCs w:val="28"/>
          <w:lang w:val="uk-UA"/>
        </w:rPr>
        <w:t>підвищити якість надання послуг та рівень організації робіт у сфері поводження з побутовими відходами, сприятиме поліпшенню санітарно-епідеміологічного стану міста, стабілізує фінансове становище підприємства.</w:t>
      </w:r>
    </w:p>
    <w:p w14:paraId="17821956" w14:textId="77777777" w:rsidR="009C4FA2" w:rsidRPr="00167A9A" w:rsidRDefault="009C4FA2" w:rsidP="00EA4D32">
      <w:pPr>
        <w:ind w:firstLine="708"/>
        <w:jc w:val="both"/>
        <w:rPr>
          <w:sz w:val="28"/>
          <w:szCs w:val="28"/>
          <w:lang w:val="uk-UA"/>
        </w:rPr>
      </w:pPr>
      <w:r w:rsidRPr="00167A9A">
        <w:rPr>
          <w:sz w:val="28"/>
          <w:szCs w:val="28"/>
          <w:lang w:val="uk-UA"/>
        </w:rPr>
        <w:t xml:space="preserve">Дія рішення розповсюджується на населення та суб’єктів господарювання всіх форм власності, які здійснюють господарську діяльність території міста. </w:t>
      </w:r>
    </w:p>
    <w:p w14:paraId="17821957" w14:textId="77777777" w:rsidR="009C4FA2" w:rsidRPr="00167A9A" w:rsidRDefault="009C4FA2" w:rsidP="00EA4D32">
      <w:pPr>
        <w:ind w:firstLine="708"/>
        <w:jc w:val="both"/>
        <w:rPr>
          <w:b/>
          <w:sz w:val="28"/>
          <w:szCs w:val="28"/>
          <w:lang w:val="uk-UA"/>
        </w:rPr>
      </w:pPr>
      <w:r w:rsidRPr="00167A9A">
        <w:rPr>
          <w:b/>
          <w:sz w:val="28"/>
          <w:szCs w:val="28"/>
          <w:lang w:val="uk-UA"/>
        </w:rPr>
        <w:t>2. Обґрунтування, чому визначена проблем</w:t>
      </w:r>
      <w:r w:rsidRPr="00167A9A">
        <w:rPr>
          <w:b/>
          <w:sz w:val="28"/>
          <w:szCs w:val="28"/>
        </w:rPr>
        <w:t xml:space="preserve">а не </w:t>
      </w:r>
      <w:proofErr w:type="spellStart"/>
      <w:r w:rsidRPr="00167A9A">
        <w:rPr>
          <w:b/>
          <w:sz w:val="28"/>
          <w:szCs w:val="28"/>
        </w:rPr>
        <w:t>може</w:t>
      </w:r>
      <w:proofErr w:type="spellEnd"/>
      <w:r w:rsidRPr="00167A9A">
        <w:rPr>
          <w:b/>
          <w:sz w:val="28"/>
          <w:szCs w:val="28"/>
        </w:rPr>
        <w:t xml:space="preserve"> бути </w:t>
      </w:r>
      <w:proofErr w:type="spellStart"/>
      <w:r w:rsidRPr="00167A9A">
        <w:rPr>
          <w:b/>
          <w:sz w:val="28"/>
          <w:szCs w:val="28"/>
        </w:rPr>
        <w:t>розв’язана</w:t>
      </w:r>
      <w:proofErr w:type="spellEnd"/>
      <w:r w:rsidRPr="00167A9A">
        <w:rPr>
          <w:b/>
          <w:sz w:val="28"/>
          <w:szCs w:val="28"/>
        </w:rPr>
        <w:t xml:space="preserve"> за </w:t>
      </w:r>
      <w:proofErr w:type="spellStart"/>
      <w:r w:rsidRPr="00167A9A">
        <w:rPr>
          <w:b/>
          <w:sz w:val="28"/>
          <w:szCs w:val="28"/>
        </w:rPr>
        <w:t>допомогою</w:t>
      </w:r>
      <w:proofErr w:type="spellEnd"/>
      <w:r w:rsidR="00956002">
        <w:rPr>
          <w:b/>
          <w:sz w:val="28"/>
          <w:szCs w:val="28"/>
          <w:lang w:val="uk-UA"/>
        </w:rPr>
        <w:t xml:space="preserve"> </w:t>
      </w:r>
      <w:proofErr w:type="spellStart"/>
      <w:r w:rsidRPr="00167A9A">
        <w:rPr>
          <w:b/>
          <w:sz w:val="28"/>
          <w:szCs w:val="28"/>
        </w:rPr>
        <w:t>ринкових</w:t>
      </w:r>
      <w:proofErr w:type="spellEnd"/>
      <w:r w:rsidR="00956002">
        <w:rPr>
          <w:b/>
          <w:sz w:val="28"/>
          <w:szCs w:val="28"/>
          <w:lang w:val="uk-UA"/>
        </w:rPr>
        <w:t xml:space="preserve"> </w:t>
      </w:r>
      <w:proofErr w:type="spellStart"/>
      <w:r w:rsidRPr="00167A9A">
        <w:rPr>
          <w:b/>
          <w:sz w:val="28"/>
          <w:szCs w:val="28"/>
        </w:rPr>
        <w:t>механізмів</w:t>
      </w:r>
      <w:proofErr w:type="spellEnd"/>
      <w:r w:rsidRPr="00167A9A">
        <w:rPr>
          <w:b/>
          <w:sz w:val="28"/>
          <w:szCs w:val="28"/>
        </w:rPr>
        <w:t xml:space="preserve"> і потребує державного </w:t>
      </w:r>
      <w:proofErr w:type="spellStart"/>
      <w:r w:rsidRPr="00167A9A">
        <w:rPr>
          <w:b/>
          <w:sz w:val="28"/>
          <w:szCs w:val="28"/>
        </w:rPr>
        <w:t>регулювання</w:t>
      </w:r>
      <w:proofErr w:type="spellEnd"/>
    </w:p>
    <w:p w14:paraId="17821958" w14:textId="77777777" w:rsidR="009C4FA2" w:rsidRPr="00956002" w:rsidRDefault="009C4FA2" w:rsidP="00EA4D32">
      <w:pPr>
        <w:ind w:firstLine="708"/>
        <w:jc w:val="both"/>
        <w:rPr>
          <w:sz w:val="28"/>
          <w:szCs w:val="28"/>
          <w:lang w:val="uk-UA"/>
        </w:rPr>
      </w:pPr>
      <w:r w:rsidRPr="00956002">
        <w:rPr>
          <w:sz w:val="28"/>
          <w:szCs w:val="28"/>
          <w:lang w:val="uk-UA"/>
        </w:rPr>
        <w:t>Згідно</w:t>
      </w:r>
      <w:r w:rsidR="00956002">
        <w:rPr>
          <w:sz w:val="28"/>
          <w:szCs w:val="28"/>
          <w:lang w:val="uk-UA"/>
        </w:rPr>
        <w:t xml:space="preserve"> </w:t>
      </w:r>
      <w:r w:rsidRPr="00956002">
        <w:rPr>
          <w:sz w:val="28"/>
          <w:szCs w:val="28"/>
          <w:lang w:val="uk-UA"/>
        </w:rPr>
        <w:t>із Законом України «Про житлово-комунальні</w:t>
      </w:r>
      <w:r w:rsidR="00956002">
        <w:rPr>
          <w:sz w:val="28"/>
          <w:szCs w:val="28"/>
          <w:lang w:val="uk-UA"/>
        </w:rPr>
        <w:t xml:space="preserve"> </w:t>
      </w:r>
      <w:r w:rsidRPr="00956002">
        <w:rPr>
          <w:sz w:val="28"/>
          <w:szCs w:val="28"/>
          <w:lang w:val="uk-UA"/>
        </w:rPr>
        <w:t>послуги» повноваження</w:t>
      </w:r>
      <w:r w:rsidR="00956002">
        <w:rPr>
          <w:sz w:val="28"/>
          <w:szCs w:val="28"/>
          <w:lang w:val="uk-UA"/>
        </w:rPr>
        <w:t xml:space="preserve"> </w:t>
      </w:r>
      <w:r w:rsidRPr="00956002">
        <w:rPr>
          <w:sz w:val="28"/>
          <w:szCs w:val="28"/>
          <w:lang w:val="uk-UA"/>
        </w:rPr>
        <w:t>щодо</w:t>
      </w:r>
      <w:r w:rsidR="00956002">
        <w:rPr>
          <w:sz w:val="28"/>
          <w:szCs w:val="28"/>
          <w:lang w:val="uk-UA"/>
        </w:rPr>
        <w:t xml:space="preserve"> </w:t>
      </w:r>
      <w:r w:rsidRPr="00956002">
        <w:rPr>
          <w:sz w:val="28"/>
          <w:szCs w:val="28"/>
          <w:lang w:val="uk-UA"/>
        </w:rPr>
        <w:t>встановлення</w:t>
      </w:r>
      <w:r w:rsidR="00956002">
        <w:rPr>
          <w:sz w:val="28"/>
          <w:szCs w:val="28"/>
          <w:lang w:val="uk-UA"/>
        </w:rPr>
        <w:t xml:space="preserve"> </w:t>
      </w:r>
      <w:r w:rsidRPr="00956002">
        <w:rPr>
          <w:sz w:val="28"/>
          <w:szCs w:val="28"/>
          <w:lang w:val="uk-UA"/>
        </w:rPr>
        <w:t>тарифів на послуги з утримання</w:t>
      </w:r>
      <w:r w:rsidR="00956002">
        <w:rPr>
          <w:sz w:val="28"/>
          <w:szCs w:val="28"/>
          <w:lang w:val="uk-UA"/>
        </w:rPr>
        <w:t xml:space="preserve"> </w:t>
      </w:r>
      <w:r w:rsidRPr="00956002">
        <w:rPr>
          <w:sz w:val="28"/>
          <w:szCs w:val="28"/>
          <w:lang w:val="uk-UA"/>
        </w:rPr>
        <w:t>будинків та прибудинкових</w:t>
      </w:r>
      <w:r w:rsidR="00956002">
        <w:rPr>
          <w:sz w:val="28"/>
          <w:szCs w:val="28"/>
          <w:lang w:val="uk-UA"/>
        </w:rPr>
        <w:t xml:space="preserve"> </w:t>
      </w:r>
      <w:r w:rsidRPr="00956002">
        <w:rPr>
          <w:sz w:val="28"/>
          <w:szCs w:val="28"/>
          <w:lang w:val="uk-UA"/>
        </w:rPr>
        <w:t>територій</w:t>
      </w:r>
      <w:r w:rsidRPr="00167A9A">
        <w:rPr>
          <w:sz w:val="28"/>
          <w:szCs w:val="28"/>
          <w:lang w:val="uk-UA"/>
        </w:rPr>
        <w:t xml:space="preserve">, у тому числі на послуги </w:t>
      </w:r>
      <w:r w:rsidR="00382E9A">
        <w:rPr>
          <w:sz w:val="28"/>
          <w:szCs w:val="28"/>
          <w:lang w:val="uk-UA"/>
        </w:rPr>
        <w:t>з поводження з побутовими відходами</w:t>
      </w:r>
      <w:r w:rsidRPr="00167A9A">
        <w:rPr>
          <w:sz w:val="28"/>
          <w:szCs w:val="28"/>
          <w:lang w:val="uk-UA"/>
        </w:rPr>
        <w:t xml:space="preserve">, </w:t>
      </w:r>
      <w:r w:rsidRPr="00956002">
        <w:rPr>
          <w:sz w:val="28"/>
          <w:szCs w:val="28"/>
          <w:lang w:val="uk-UA"/>
        </w:rPr>
        <w:t>мають</w:t>
      </w:r>
      <w:r w:rsidR="00956002">
        <w:rPr>
          <w:sz w:val="28"/>
          <w:szCs w:val="28"/>
          <w:lang w:val="uk-UA"/>
        </w:rPr>
        <w:t xml:space="preserve"> </w:t>
      </w:r>
      <w:r w:rsidRPr="00956002">
        <w:rPr>
          <w:sz w:val="28"/>
          <w:szCs w:val="28"/>
          <w:lang w:val="uk-UA"/>
        </w:rPr>
        <w:t>органи</w:t>
      </w:r>
      <w:r w:rsidR="00956002">
        <w:rPr>
          <w:sz w:val="28"/>
          <w:szCs w:val="28"/>
          <w:lang w:val="uk-UA"/>
        </w:rPr>
        <w:t xml:space="preserve"> </w:t>
      </w:r>
      <w:r w:rsidRPr="00956002">
        <w:rPr>
          <w:sz w:val="28"/>
          <w:szCs w:val="28"/>
          <w:lang w:val="uk-UA"/>
        </w:rPr>
        <w:t>місцевого</w:t>
      </w:r>
      <w:r w:rsidR="00956002">
        <w:rPr>
          <w:sz w:val="28"/>
          <w:szCs w:val="28"/>
          <w:lang w:val="uk-UA"/>
        </w:rPr>
        <w:t xml:space="preserve"> </w:t>
      </w:r>
      <w:r w:rsidRPr="00956002">
        <w:rPr>
          <w:sz w:val="28"/>
          <w:szCs w:val="28"/>
          <w:lang w:val="uk-UA"/>
        </w:rPr>
        <w:t>самоврядування.</w:t>
      </w:r>
    </w:p>
    <w:p w14:paraId="17821959" w14:textId="77777777" w:rsidR="009C4FA2" w:rsidRPr="00167A9A" w:rsidRDefault="009C4FA2" w:rsidP="00EA4D32">
      <w:pPr>
        <w:ind w:firstLine="708"/>
        <w:jc w:val="both"/>
        <w:rPr>
          <w:sz w:val="28"/>
          <w:szCs w:val="28"/>
          <w:lang w:val="uk-UA"/>
        </w:rPr>
      </w:pPr>
      <w:r w:rsidRPr="00167A9A">
        <w:rPr>
          <w:sz w:val="28"/>
          <w:szCs w:val="28"/>
          <w:lang w:val="uk-UA"/>
        </w:rPr>
        <w:t>У</w:t>
      </w:r>
      <w:r w:rsidRPr="00956002">
        <w:rPr>
          <w:sz w:val="28"/>
          <w:szCs w:val="28"/>
          <w:lang w:val="uk-UA"/>
        </w:rPr>
        <w:t>раховуючи</w:t>
      </w:r>
      <w:r w:rsidR="00956002">
        <w:rPr>
          <w:sz w:val="28"/>
          <w:szCs w:val="28"/>
          <w:lang w:val="uk-UA"/>
        </w:rPr>
        <w:t xml:space="preserve"> </w:t>
      </w:r>
      <w:r w:rsidRPr="00956002">
        <w:rPr>
          <w:sz w:val="28"/>
          <w:szCs w:val="28"/>
          <w:lang w:val="uk-UA"/>
        </w:rPr>
        <w:t>зазначене</w:t>
      </w:r>
      <w:r w:rsidRPr="00167A9A">
        <w:rPr>
          <w:sz w:val="28"/>
          <w:szCs w:val="28"/>
          <w:lang w:val="uk-UA"/>
        </w:rPr>
        <w:t>,</w:t>
      </w:r>
      <w:r w:rsidRPr="00956002">
        <w:rPr>
          <w:sz w:val="28"/>
          <w:szCs w:val="28"/>
          <w:lang w:val="uk-UA"/>
        </w:rPr>
        <w:t xml:space="preserve"> з метою</w:t>
      </w:r>
      <w:r w:rsidRPr="00167A9A">
        <w:rPr>
          <w:sz w:val="28"/>
          <w:szCs w:val="28"/>
          <w:lang w:val="uk-UA"/>
        </w:rPr>
        <w:t xml:space="preserve"> організації</w:t>
      </w:r>
      <w:r w:rsidR="00956002">
        <w:rPr>
          <w:sz w:val="28"/>
          <w:szCs w:val="28"/>
          <w:lang w:val="uk-UA"/>
        </w:rPr>
        <w:t xml:space="preserve"> </w:t>
      </w:r>
      <w:r w:rsidRPr="00956002">
        <w:rPr>
          <w:sz w:val="28"/>
          <w:szCs w:val="28"/>
          <w:lang w:val="uk-UA"/>
        </w:rPr>
        <w:t>чіткої</w:t>
      </w:r>
      <w:r w:rsidR="00956002">
        <w:rPr>
          <w:sz w:val="28"/>
          <w:szCs w:val="28"/>
          <w:lang w:val="uk-UA"/>
        </w:rPr>
        <w:t xml:space="preserve"> </w:t>
      </w:r>
      <w:r w:rsidRPr="00956002">
        <w:rPr>
          <w:sz w:val="28"/>
          <w:szCs w:val="28"/>
          <w:lang w:val="uk-UA"/>
        </w:rPr>
        <w:t>прозорої</w:t>
      </w:r>
      <w:r w:rsidR="00956002">
        <w:rPr>
          <w:sz w:val="28"/>
          <w:szCs w:val="28"/>
          <w:lang w:val="uk-UA"/>
        </w:rPr>
        <w:t xml:space="preserve"> </w:t>
      </w:r>
      <w:r w:rsidRPr="00956002">
        <w:rPr>
          <w:sz w:val="28"/>
          <w:szCs w:val="28"/>
          <w:lang w:val="uk-UA"/>
        </w:rPr>
        <w:t>процедури</w:t>
      </w:r>
      <w:r w:rsidR="00956002">
        <w:rPr>
          <w:sz w:val="28"/>
          <w:szCs w:val="28"/>
          <w:lang w:val="uk-UA"/>
        </w:rPr>
        <w:t xml:space="preserve"> </w:t>
      </w:r>
      <w:r w:rsidRPr="00167A9A">
        <w:rPr>
          <w:sz w:val="28"/>
          <w:szCs w:val="28"/>
          <w:lang w:val="uk-UA"/>
        </w:rPr>
        <w:t>коригування індивідуальних складових витрат, що сприятиме забезпеченню</w:t>
      </w:r>
    </w:p>
    <w:p w14:paraId="1782195A" w14:textId="77777777" w:rsidR="009C4FA2" w:rsidRPr="00167A9A" w:rsidRDefault="009C4FA2" w:rsidP="00EA4D32">
      <w:pPr>
        <w:jc w:val="both"/>
        <w:rPr>
          <w:sz w:val="28"/>
          <w:szCs w:val="28"/>
          <w:lang w:val="uk-UA"/>
        </w:rPr>
      </w:pPr>
      <w:r w:rsidRPr="00167A9A">
        <w:rPr>
          <w:sz w:val="28"/>
          <w:szCs w:val="28"/>
          <w:lang w:val="uk-UA"/>
        </w:rPr>
        <w:t>економічної обґрунтованості та прозорості запровадження заз</w:t>
      </w:r>
      <w:r w:rsidR="00C7061D">
        <w:rPr>
          <w:sz w:val="28"/>
          <w:szCs w:val="28"/>
          <w:lang w:val="uk-UA"/>
        </w:rPr>
        <w:t>наченого механізму на послуги з поводження з побутовими відходами</w:t>
      </w:r>
      <w:r w:rsidRPr="00167A9A">
        <w:rPr>
          <w:sz w:val="28"/>
          <w:szCs w:val="28"/>
          <w:lang w:val="uk-UA"/>
        </w:rPr>
        <w:t xml:space="preserve">, органи місцевого </w:t>
      </w:r>
      <w:r w:rsidRPr="00167A9A">
        <w:rPr>
          <w:sz w:val="28"/>
          <w:szCs w:val="28"/>
          <w:lang w:val="uk-UA"/>
        </w:rPr>
        <w:lastRenderedPageBreak/>
        <w:t>самоврядування дотримуються вимог законодавчих актів і мають ухвалити цей нормативно-правовий акт.</w:t>
      </w:r>
    </w:p>
    <w:p w14:paraId="1782195B" w14:textId="77777777" w:rsidR="009C4FA2" w:rsidRPr="00167A9A" w:rsidRDefault="009C4FA2" w:rsidP="00EA4D32">
      <w:pPr>
        <w:ind w:firstLine="708"/>
        <w:rPr>
          <w:b/>
          <w:bCs/>
          <w:sz w:val="16"/>
          <w:szCs w:val="16"/>
          <w:lang w:val="uk-UA"/>
        </w:rPr>
      </w:pPr>
      <w:r w:rsidRPr="00167A9A">
        <w:rPr>
          <w:b/>
          <w:bCs/>
          <w:sz w:val="28"/>
          <w:szCs w:val="28"/>
        </w:rPr>
        <w:t>3.Обґрунтування</w:t>
      </w:r>
      <w:r w:rsidR="00986B45" w:rsidRPr="00167A9A">
        <w:rPr>
          <w:b/>
          <w:bCs/>
          <w:sz w:val="28"/>
          <w:szCs w:val="28"/>
        </w:rPr>
        <w:t xml:space="preserve">, </w:t>
      </w:r>
      <w:proofErr w:type="spellStart"/>
      <w:r w:rsidR="00986B45" w:rsidRPr="00167A9A">
        <w:rPr>
          <w:b/>
          <w:bCs/>
          <w:sz w:val="28"/>
          <w:szCs w:val="28"/>
        </w:rPr>
        <w:t>ч</w:t>
      </w:r>
      <w:r w:rsidRPr="00167A9A">
        <w:rPr>
          <w:b/>
          <w:bCs/>
          <w:sz w:val="28"/>
          <w:szCs w:val="28"/>
        </w:rPr>
        <w:t>ому</w:t>
      </w:r>
      <w:proofErr w:type="spellEnd"/>
      <w:r w:rsidR="00C7061D">
        <w:rPr>
          <w:b/>
          <w:bCs/>
          <w:sz w:val="28"/>
          <w:szCs w:val="28"/>
          <w:lang w:val="uk-UA"/>
        </w:rPr>
        <w:t xml:space="preserve"> </w:t>
      </w:r>
      <w:r w:rsidRPr="00167A9A">
        <w:rPr>
          <w:b/>
          <w:bCs/>
          <w:sz w:val="28"/>
          <w:szCs w:val="28"/>
          <w:lang w:val="uk-UA"/>
        </w:rPr>
        <w:t>в</w:t>
      </w:r>
      <w:proofErr w:type="spellStart"/>
      <w:r w:rsidRPr="00167A9A">
        <w:rPr>
          <w:b/>
          <w:bCs/>
          <w:sz w:val="28"/>
          <w:szCs w:val="28"/>
        </w:rPr>
        <w:t>изначена</w:t>
      </w:r>
      <w:proofErr w:type="spellEnd"/>
      <w:r w:rsidRPr="00167A9A">
        <w:rPr>
          <w:b/>
          <w:bCs/>
          <w:sz w:val="28"/>
          <w:szCs w:val="28"/>
        </w:rPr>
        <w:t xml:space="preserve"> проблема не </w:t>
      </w:r>
      <w:proofErr w:type="spellStart"/>
      <w:r w:rsidRPr="00167A9A">
        <w:rPr>
          <w:b/>
          <w:bCs/>
          <w:sz w:val="28"/>
          <w:szCs w:val="28"/>
        </w:rPr>
        <w:t>може</w:t>
      </w:r>
      <w:proofErr w:type="spellEnd"/>
      <w:r w:rsidRPr="00167A9A">
        <w:rPr>
          <w:b/>
          <w:bCs/>
          <w:sz w:val="28"/>
          <w:szCs w:val="28"/>
        </w:rPr>
        <w:t xml:space="preserve"> бути</w:t>
      </w:r>
      <w:r w:rsidR="00C7061D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167A9A">
        <w:rPr>
          <w:b/>
          <w:bCs/>
          <w:sz w:val="28"/>
          <w:szCs w:val="28"/>
        </w:rPr>
        <w:t>розв’язана</w:t>
      </w:r>
      <w:proofErr w:type="spellEnd"/>
      <w:r w:rsidRPr="00167A9A">
        <w:rPr>
          <w:b/>
          <w:bCs/>
          <w:sz w:val="28"/>
          <w:szCs w:val="28"/>
        </w:rPr>
        <w:t xml:space="preserve"> за </w:t>
      </w:r>
      <w:proofErr w:type="spellStart"/>
      <w:r w:rsidRPr="00167A9A">
        <w:rPr>
          <w:b/>
          <w:bCs/>
          <w:sz w:val="28"/>
          <w:szCs w:val="28"/>
        </w:rPr>
        <w:t>допомогою</w:t>
      </w:r>
      <w:proofErr w:type="spellEnd"/>
      <w:r w:rsidRPr="00167A9A">
        <w:rPr>
          <w:b/>
          <w:bCs/>
          <w:sz w:val="28"/>
          <w:szCs w:val="28"/>
        </w:rPr>
        <w:t xml:space="preserve"> регуляторного акта</w:t>
      </w:r>
      <w:r w:rsidRPr="00167A9A">
        <w:rPr>
          <w:b/>
          <w:bCs/>
          <w:sz w:val="28"/>
          <w:szCs w:val="28"/>
          <w:lang w:val="uk-UA"/>
        </w:rPr>
        <w:t xml:space="preserve"> або внесення змін до нього</w:t>
      </w:r>
    </w:p>
    <w:p w14:paraId="1782195C" w14:textId="7BBEF87D" w:rsidR="009C4FA2" w:rsidRPr="00167A9A" w:rsidRDefault="00A3200F" w:rsidP="00EA4D32">
      <w:pPr>
        <w:ind w:firstLine="708"/>
        <w:jc w:val="both"/>
        <w:rPr>
          <w:sz w:val="28"/>
          <w:szCs w:val="28"/>
          <w:lang w:val="uk-UA"/>
        </w:rPr>
      </w:pPr>
      <w:r w:rsidRPr="00720CA4">
        <w:rPr>
          <w:sz w:val="28"/>
          <w:szCs w:val="28"/>
          <w:lang w:val="uk-UA"/>
        </w:rPr>
        <w:t>Р</w:t>
      </w:r>
      <w:r w:rsidR="009C4FA2" w:rsidRPr="00720CA4">
        <w:rPr>
          <w:sz w:val="28"/>
          <w:szCs w:val="28"/>
          <w:lang w:val="uk-UA"/>
        </w:rPr>
        <w:t xml:space="preserve">ішення виконкому міської ради від </w:t>
      </w:r>
      <w:r w:rsidR="00EF5C8C">
        <w:rPr>
          <w:sz w:val="28"/>
          <w:szCs w:val="28"/>
          <w:lang w:val="uk-UA"/>
        </w:rPr>
        <w:t>29</w:t>
      </w:r>
      <w:r w:rsidR="009C4FA2" w:rsidRPr="00720CA4">
        <w:rPr>
          <w:sz w:val="28"/>
          <w:szCs w:val="28"/>
          <w:lang w:val="uk-UA"/>
        </w:rPr>
        <w:t>.0</w:t>
      </w:r>
      <w:r w:rsidR="00EF5C8C">
        <w:rPr>
          <w:sz w:val="28"/>
          <w:szCs w:val="28"/>
          <w:lang w:val="uk-UA"/>
        </w:rPr>
        <w:t>1</w:t>
      </w:r>
      <w:r w:rsidR="0042408E" w:rsidRPr="00720CA4">
        <w:rPr>
          <w:sz w:val="28"/>
          <w:szCs w:val="28"/>
          <w:lang w:val="uk-UA"/>
        </w:rPr>
        <w:t>.202</w:t>
      </w:r>
      <w:r w:rsidR="00EF5C8C">
        <w:rPr>
          <w:sz w:val="28"/>
          <w:szCs w:val="28"/>
          <w:lang w:val="uk-UA"/>
        </w:rPr>
        <w:t>5</w:t>
      </w:r>
      <w:r w:rsidR="009C4FA2" w:rsidRPr="00720CA4">
        <w:rPr>
          <w:sz w:val="28"/>
          <w:szCs w:val="28"/>
          <w:lang w:val="uk-UA"/>
        </w:rPr>
        <w:t xml:space="preserve"> </w:t>
      </w:r>
      <w:r w:rsidR="00927D1A" w:rsidRPr="00720CA4">
        <w:rPr>
          <w:bCs/>
          <w:sz w:val="28"/>
          <w:szCs w:val="28"/>
          <w:lang w:val="uk-UA"/>
        </w:rPr>
        <w:t>№</w:t>
      </w:r>
      <w:r w:rsidR="00EF5C8C">
        <w:rPr>
          <w:bCs/>
          <w:sz w:val="28"/>
          <w:szCs w:val="28"/>
          <w:lang w:val="uk-UA"/>
        </w:rPr>
        <w:t>42</w:t>
      </w:r>
      <w:r w:rsidR="00927D1A" w:rsidRPr="00720CA4">
        <w:rPr>
          <w:bCs/>
          <w:sz w:val="28"/>
          <w:szCs w:val="28"/>
          <w:lang w:val="uk-UA"/>
        </w:rPr>
        <w:t>/0/8-2</w:t>
      </w:r>
      <w:r w:rsidR="00EF5C8C">
        <w:rPr>
          <w:bCs/>
          <w:sz w:val="28"/>
          <w:szCs w:val="28"/>
          <w:lang w:val="uk-UA"/>
        </w:rPr>
        <w:t>5</w:t>
      </w:r>
      <w:r w:rsidR="009C4FA2" w:rsidRPr="00720CA4">
        <w:rPr>
          <w:sz w:val="28"/>
          <w:szCs w:val="28"/>
          <w:lang w:val="uk-UA"/>
        </w:rPr>
        <w:t xml:space="preserve"> «</w:t>
      </w:r>
      <w:r w:rsidRPr="00167A9A">
        <w:rPr>
          <w:sz w:val="28"/>
          <w:szCs w:val="28"/>
          <w:lang w:val="uk-UA"/>
        </w:rPr>
        <w:t>Про коригування тарифів</w:t>
      </w:r>
      <w:r w:rsidR="00927D1A">
        <w:rPr>
          <w:sz w:val="28"/>
          <w:szCs w:val="28"/>
          <w:lang w:val="uk-UA"/>
        </w:rPr>
        <w:t xml:space="preserve"> </w:t>
      </w:r>
      <w:r w:rsidRPr="00167A9A">
        <w:rPr>
          <w:sz w:val="28"/>
          <w:szCs w:val="28"/>
          <w:lang w:val="uk-UA"/>
        </w:rPr>
        <w:t>на послуги із вивезення твердих та великогабаритних побутових відходів</w:t>
      </w:r>
      <w:r w:rsidR="009C4FA2" w:rsidRPr="00167A9A">
        <w:rPr>
          <w:sz w:val="28"/>
          <w:szCs w:val="28"/>
          <w:lang w:val="uk-UA"/>
        </w:rPr>
        <w:t xml:space="preserve">» потребує внесення змін до нього у зв’язку зі змінами цін на </w:t>
      </w:r>
      <w:r w:rsidR="00C7061D">
        <w:rPr>
          <w:sz w:val="28"/>
          <w:szCs w:val="28"/>
          <w:lang w:val="uk-UA"/>
        </w:rPr>
        <w:t>матеріальні ресурси</w:t>
      </w:r>
      <w:r w:rsidR="009C4FA2" w:rsidRPr="00167A9A">
        <w:rPr>
          <w:sz w:val="28"/>
          <w:szCs w:val="28"/>
          <w:lang w:val="uk-UA"/>
        </w:rPr>
        <w:t>,</w:t>
      </w:r>
      <w:r w:rsidR="00C7061D">
        <w:rPr>
          <w:sz w:val="28"/>
          <w:szCs w:val="28"/>
          <w:lang w:val="uk-UA"/>
        </w:rPr>
        <w:t xml:space="preserve"> заробітну плату та інші фактори, які були у складі діючого тарифу,</w:t>
      </w:r>
      <w:r w:rsidR="009C4FA2" w:rsidRPr="00167A9A">
        <w:rPr>
          <w:sz w:val="28"/>
          <w:szCs w:val="28"/>
          <w:lang w:val="uk-UA"/>
        </w:rPr>
        <w:t xml:space="preserve"> що </w:t>
      </w:r>
      <w:r w:rsidR="009C4FA2" w:rsidRPr="00167A9A">
        <w:rPr>
          <w:bCs/>
          <w:sz w:val="28"/>
          <w:szCs w:val="28"/>
          <w:lang w:val="uk-UA"/>
        </w:rPr>
        <w:t xml:space="preserve">не дають змогу </w:t>
      </w:r>
      <w:r w:rsidR="009C4FA2" w:rsidRPr="00167A9A">
        <w:rPr>
          <w:sz w:val="28"/>
          <w:szCs w:val="28"/>
          <w:lang w:val="uk-UA"/>
        </w:rPr>
        <w:t>підвищити якість надання послуг</w:t>
      </w:r>
      <w:r w:rsidR="00C7061D">
        <w:rPr>
          <w:sz w:val="28"/>
          <w:szCs w:val="28"/>
          <w:lang w:val="uk-UA"/>
        </w:rPr>
        <w:t>и</w:t>
      </w:r>
      <w:r w:rsidR="009C4FA2" w:rsidRPr="00167A9A">
        <w:rPr>
          <w:sz w:val="28"/>
          <w:szCs w:val="28"/>
          <w:lang w:val="uk-UA"/>
        </w:rPr>
        <w:t xml:space="preserve"> </w:t>
      </w:r>
      <w:r w:rsidR="00C7061D">
        <w:rPr>
          <w:sz w:val="28"/>
          <w:szCs w:val="28"/>
          <w:lang w:val="uk-UA"/>
        </w:rPr>
        <w:t>з поводження з побутовими відходами</w:t>
      </w:r>
      <w:r w:rsidR="009C4FA2" w:rsidRPr="00167A9A">
        <w:rPr>
          <w:sz w:val="28"/>
          <w:szCs w:val="28"/>
          <w:lang w:val="uk-UA"/>
        </w:rPr>
        <w:t xml:space="preserve"> та забезпечити якісний рівень організації робіт у сфері поводження з побутовими відходами</w:t>
      </w:r>
      <w:r w:rsidR="009C4FA2" w:rsidRPr="00167A9A">
        <w:rPr>
          <w:bCs/>
          <w:sz w:val="28"/>
          <w:szCs w:val="28"/>
          <w:lang w:val="uk-UA"/>
        </w:rPr>
        <w:t>.</w:t>
      </w:r>
    </w:p>
    <w:p w14:paraId="1782195D" w14:textId="77777777" w:rsidR="009C4FA2" w:rsidRPr="00167A9A" w:rsidRDefault="009C4FA2" w:rsidP="00EA4D32">
      <w:pPr>
        <w:ind w:firstLine="708"/>
        <w:jc w:val="both"/>
        <w:rPr>
          <w:b/>
          <w:sz w:val="28"/>
          <w:szCs w:val="28"/>
          <w:lang w:val="uk-UA"/>
        </w:rPr>
      </w:pPr>
      <w:r w:rsidRPr="00167A9A">
        <w:rPr>
          <w:b/>
          <w:sz w:val="28"/>
          <w:szCs w:val="28"/>
          <w:lang w:val="uk-UA"/>
        </w:rPr>
        <w:t>4. Визначення очікуваних результатів прийняття запропонованого регуляторного акта, у тому числі здійснення розрахунку очікуваних витрат та вигод суб’єктів господарювання, тер</w:t>
      </w:r>
      <w:r w:rsidR="00C7061D">
        <w:rPr>
          <w:b/>
          <w:sz w:val="28"/>
          <w:szCs w:val="28"/>
          <w:lang w:val="uk-UA"/>
        </w:rPr>
        <w:t xml:space="preserve">иторіальної громади та </w:t>
      </w:r>
      <w:r w:rsidRPr="00167A9A">
        <w:rPr>
          <w:b/>
          <w:sz w:val="28"/>
          <w:szCs w:val="28"/>
          <w:lang w:val="uk-UA"/>
        </w:rPr>
        <w:t>органів місцевого самоврядування внаслідок дії регуляторного акта</w:t>
      </w:r>
    </w:p>
    <w:p w14:paraId="1782195E" w14:textId="77777777" w:rsidR="009C4FA2" w:rsidRPr="00167A9A" w:rsidRDefault="009C4FA2" w:rsidP="00EA4D32">
      <w:pPr>
        <w:ind w:firstLine="708"/>
        <w:jc w:val="both"/>
        <w:rPr>
          <w:b/>
          <w:sz w:val="12"/>
          <w:szCs w:val="12"/>
          <w:lang w:val="uk-UA"/>
        </w:rPr>
      </w:pPr>
    </w:p>
    <w:p w14:paraId="1782195F" w14:textId="77777777" w:rsidR="009C4FA2" w:rsidRPr="00167A9A" w:rsidRDefault="00C26392" w:rsidP="00EA4D32">
      <w:pPr>
        <w:tabs>
          <w:tab w:val="left" w:pos="12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9C4FA2" w:rsidRPr="00167A9A">
        <w:rPr>
          <w:sz w:val="28"/>
          <w:szCs w:val="28"/>
          <w:lang w:val="uk-UA"/>
        </w:rPr>
        <w:t>Проведення в повному обсязі аналіз</w:t>
      </w:r>
      <w:r w:rsidR="00C7061D">
        <w:rPr>
          <w:sz w:val="28"/>
          <w:szCs w:val="28"/>
          <w:lang w:val="uk-UA"/>
        </w:rPr>
        <w:t>у вигод та втрат є складною про</w:t>
      </w:r>
      <w:r w:rsidR="009C4FA2" w:rsidRPr="00167A9A">
        <w:rPr>
          <w:sz w:val="28"/>
          <w:szCs w:val="28"/>
          <w:lang w:val="uk-UA"/>
        </w:rPr>
        <w:t>цедурою, оскільки вона передбачає систематичний збір і аналіз інформації, розрахунок вигод та витрат для значного проміжку часу, застосування різних математичних, економічних і соціальних моделей.</w:t>
      </w:r>
    </w:p>
    <w:p w14:paraId="17821960" w14:textId="77777777" w:rsidR="009C4FA2" w:rsidRPr="00167A9A" w:rsidRDefault="00C26392" w:rsidP="00EA4D32">
      <w:pPr>
        <w:tabs>
          <w:tab w:val="left" w:pos="12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9C4FA2" w:rsidRPr="00167A9A">
        <w:rPr>
          <w:sz w:val="28"/>
          <w:szCs w:val="28"/>
          <w:lang w:val="uk-UA"/>
        </w:rPr>
        <w:t>У разі ухвалення регуляторного акта очікуються такі витрати та вигоди:</w:t>
      </w:r>
    </w:p>
    <w:tbl>
      <w:tblPr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3193"/>
        <w:gridCol w:w="4400"/>
      </w:tblGrid>
      <w:tr w:rsidR="009C4FA2" w:rsidRPr="00167A9A" w14:paraId="17821964" w14:textId="77777777" w:rsidTr="005C6B08">
        <w:trPr>
          <w:trHeight w:val="38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21961" w14:textId="77777777" w:rsidR="009C4FA2" w:rsidRPr="0068521F" w:rsidRDefault="009C4FA2" w:rsidP="00EA4D32">
            <w:pPr>
              <w:pStyle w:val="a3"/>
              <w:spacing w:after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68521F">
              <w:rPr>
                <w:b/>
                <w:sz w:val="28"/>
                <w:szCs w:val="28"/>
                <w:lang w:eastAsia="en-US"/>
              </w:rPr>
              <w:t xml:space="preserve">Сфера </w:t>
            </w:r>
            <w:proofErr w:type="spellStart"/>
            <w:r w:rsidRPr="0068521F">
              <w:rPr>
                <w:b/>
                <w:sz w:val="28"/>
                <w:szCs w:val="28"/>
                <w:lang w:eastAsia="en-US"/>
              </w:rPr>
              <w:t>інтересів</w:t>
            </w:r>
            <w:proofErr w:type="spellEnd"/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21962" w14:textId="77777777" w:rsidR="009C4FA2" w:rsidRPr="0068521F" w:rsidRDefault="009C4FA2" w:rsidP="00EA4D32">
            <w:pPr>
              <w:pStyle w:val="a3"/>
              <w:spacing w:after="0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68521F">
              <w:rPr>
                <w:b/>
                <w:sz w:val="28"/>
                <w:szCs w:val="28"/>
                <w:lang w:eastAsia="en-US"/>
              </w:rPr>
              <w:t>Вигоди</w:t>
            </w:r>
            <w:proofErr w:type="spellEnd"/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21963" w14:textId="77777777" w:rsidR="009C4FA2" w:rsidRPr="0068521F" w:rsidRDefault="009C4FA2" w:rsidP="00EA4D32">
            <w:pPr>
              <w:pStyle w:val="a3"/>
              <w:spacing w:after="0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68521F">
              <w:rPr>
                <w:b/>
                <w:sz w:val="28"/>
                <w:szCs w:val="28"/>
                <w:lang w:eastAsia="en-US"/>
              </w:rPr>
              <w:t>Витрати</w:t>
            </w:r>
            <w:proofErr w:type="spellEnd"/>
          </w:p>
        </w:tc>
      </w:tr>
      <w:tr w:rsidR="009C4FA2" w:rsidRPr="00167A9A" w14:paraId="17821968" w14:textId="77777777" w:rsidTr="005C6B08">
        <w:trPr>
          <w:trHeight w:val="23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21965" w14:textId="77777777" w:rsidR="009C4FA2" w:rsidRPr="0068521F" w:rsidRDefault="009C4FA2" w:rsidP="00EA4D32">
            <w:pPr>
              <w:pStyle w:val="a3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68521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21966" w14:textId="77777777" w:rsidR="009C4FA2" w:rsidRPr="0068521F" w:rsidRDefault="009C4FA2" w:rsidP="00EA4D32">
            <w:pPr>
              <w:pStyle w:val="a3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68521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21967" w14:textId="77777777" w:rsidR="009C4FA2" w:rsidRPr="0068521F" w:rsidRDefault="009C4FA2" w:rsidP="00EA4D32">
            <w:pPr>
              <w:pStyle w:val="a3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68521F">
              <w:rPr>
                <w:sz w:val="20"/>
                <w:szCs w:val="20"/>
                <w:lang w:eastAsia="en-US"/>
              </w:rPr>
              <w:t>3</w:t>
            </w:r>
          </w:p>
        </w:tc>
      </w:tr>
      <w:tr w:rsidR="009C4FA2" w:rsidRPr="00167A9A" w14:paraId="1782196E" w14:textId="77777777" w:rsidTr="005C6B08">
        <w:trPr>
          <w:trHeight w:val="13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1969" w14:textId="77777777" w:rsidR="009C4FA2" w:rsidRPr="0068521F" w:rsidRDefault="00561C5B" w:rsidP="00EA4D32">
            <w:pPr>
              <w:pStyle w:val="a3"/>
              <w:spacing w:after="0"/>
              <w:rPr>
                <w:sz w:val="28"/>
                <w:szCs w:val="28"/>
                <w:lang w:eastAsia="en-US"/>
              </w:rPr>
            </w:pPr>
            <w:r w:rsidRPr="0068521F">
              <w:rPr>
                <w:sz w:val="28"/>
                <w:szCs w:val="28"/>
                <w:lang w:val="uk-UA" w:eastAsia="en-US"/>
              </w:rPr>
              <w:t>Міська т</w:t>
            </w:r>
            <w:proofErr w:type="spellStart"/>
            <w:r w:rsidR="009C4FA2" w:rsidRPr="0068521F">
              <w:rPr>
                <w:sz w:val="28"/>
                <w:szCs w:val="28"/>
                <w:lang w:eastAsia="en-US"/>
              </w:rPr>
              <w:t>ериторіальна</w:t>
            </w:r>
            <w:proofErr w:type="spellEnd"/>
            <w:r w:rsidR="009C4FA2" w:rsidRPr="0068521F">
              <w:rPr>
                <w:sz w:val="28"/>
                <w:szCs w:val="28"/>
                <w:lang w:eastAsia="en-US"/>
              </w:rPr>
              <w:t xml:space="preserve"> громада</w:t>
            </w:r>
          </w:p>
          <w:p w14:paraId="1782196A" w14:textId="77777777" w:rsidR="009C4FA2" w:rsidRPr="0068521F" w:rsidRDefault="009C4FA2" w:rsidP="00EA4D32">
            <w:pPr>
              <w:pStyle w:val="a3"/>
              <w:spacing w:after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2196B" w14:textId="77777777" w:rsidR="009C4FA2" w:rsidRPr="0068521F" w:rsidRDefault="009C4FA2" w:rsidP="00382E9A">
            <w:pPr>
              <w:pStyle w:val="a3"/>
              <w:spacing w:after="0"/>
              <w:rPr>
                <w:sz w:val="28"/>
                <w:szCs w:val="28"/>
                <w:lang w:val="uk-UA" w:eastAsia="en-US"/>
              </w:rPr>
            </w:pPr>
            <w:r w:rsidRPr="0068521F">
              <w:rPr>
                <w:sz w:val="28"/>
                <w:szCs w:val="28"/>
                <w:lang w:eastAsia="en-US"/>
              </w:rPr>
              <w:t>Підвищення</w:t>
            </w:r>
            <w:r w:rsidR="005C6B08" w:rsidRPr="0068521F">
              <w:rPr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68521F">
              <w:rPr>
                <w:sz w:val="28"/>
                <w:szCs w:val="28"/>
                <w:lang w:eastAsia="en-US"/>
              </w:rPr>
              <w:t>я</w:t>
            </w:r>
            <w:r w:rsidR="005C6B08" w:rsidRPr="0068521F">
              <w:rPr>
                <w:sz w:val="28"/>
                <w:szCs w:val="28"/>
                <w:lang w:eastAsia="en-US"/>
              </w:rPr>
              <w:t>кості</w:t>
            </w:r>
            <w:proofErr w:type="spellEnd"/>
            <w:r w:rsidR="005C6B08" w:rsidRPr="0068521F">
              <w:rPr>
                <w:sz w:val="28"/>
                <w:szCs w:val="28"/>
                <w:lang w:eastAsia="en-US"/>
              </w:rPr>
              <w:t xml:space="preserve"> на</w:t>
            </w:r>
            <w:r w:rsidRPr="0068521F">
              <w:rPr>
                <w:sz w:val="28"/>
                <w:szCs w:val="28"/>
                <w:lang w:eastAsia="en-US"/>
              </w:rPr>
              <w:t>дання</w:t>
            </w:r>
            <w:r w:rsidR="005C6B08" w:rsidRPr="0068521F">
              <w:rPr>
                <w:sz w:val="28"/>
                <w:szCs w:val="28"/>
                <w:lang w:val="uk-UA" w:eastAsia="en-US"/>
              </w:rPr>
              <w:t xml:space="preserve"> </w:t>
            </w:r>
            <w:r w:rsidR="005C6B08" w:rsidRPr="0068521F">
              <w:rPr>
                <w:sz w:val="28"/>
                <w:szCs w:val="28"/>
                <w:lang w:eastAsia="en-US"/>
              </w:rPr>
              <w:t>послуг</w:t>
            </w:r>
            <w:r w:rsidR="00382E9A" w:rsidRPr="0068521F">
              <w:rPr>
                <w:sz w:val="28"/>
                <w:szCs w:val="28"/>
                <w:lang w:val="uk-UA" w:eastAsia="en-US"/>
              </w:rPr>
              <w:t>и</w:t>
            </w:r>
            <w:r w:rsidR="005C6B08" w:rsidRPr="0068521F">
              <w:rPr>
                <w:sz w:val="28"/>
                <w:szCs w:val="28"/>
                <w:lang w:eastAsia="en-US"/>
              </w:rPr>
              <w:t xml:space="preserve"> з </w:t>
            </w:r>
            <w:r w:rsidR="00382E9A" w:rsidRPr="0068521F">
              <w:rPr>
                <w:sz w:val="28"/>
                <w:szCs w:val="28"/>
                <w:lang w:val="uk-UA" w:eastAsia="en-US"/>
              </w:rPr>
              <w:t>поводження з побутовими відходами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2196C" w14:textId="2BDA6B1F" w:rsidR="009C4FA2" w:rsidRPr="0068521F" w:rsidRDefault="00853460" w:rsidP="00EA4D32">
            <w:pPr>
              <w:pStyle w:val="a3"/>
              <w:spacing w:after="0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68521F">
              <w:rPr>
                <w:color w:val="000000" w:themeColor="text1"/>
                <w:sz w:val="28"/>
                <w:szCs w:val="28"/>
                <w:lang w:val="uk-UA" w:eastAsia="en-US"/>
              </w:rPr>
              <w:t xml:space="preserve">- Для населення багатоквартирних будинків – </w:t>
            </w:r>
            <w:r w:rsidR="00841F96">
              <w:rPr>
                <w:color w:val="000000" w:themeColor="text1"/>
                <w:sz w:val="28"/>
                <w:szCs w:val="28"/>
                <w:lang w:val="uk-UA" w:eastAsia="en-US"/>
              </w:rPr>
              <w:t>5</w:t>
            </w:r>
            <w:r w:rsidR="005F6FC5" w:rsidRPr="005F6FC5">
              <w:rPr>
                <w:color w:val="000000" w:themeColor="text1"/>
                <w:sz w:val="28"/>
                <w:szCs w:val="28"/>
                <w:lang w:eastAsia="en-US"/>
              </w:rPr>
              <w:t>9</w:t>
            </w:r>
            <w:r w:rsidR="005F6FC5">
              <w:rPr>
                <w:color w:val="000000" w:themeColor="text1"/>
                <w:sz w:val="28"/>
                <w:szCs w:val="28"/>
                <w:lang w:val="uk-UA" w:eastAsia="en-US"/>
              </w:rPr>
              <w:t xml:space="preserve"> грн.</w:t>
            </w:r>
            <w:r w:rsidR="00841F96">
              <w:rPr>
                <w:color w:val="000000" w:themeColor="text1"/>
                <w:sz w:val="28"/>
                <w:szCs w:val="28"/>
                <w:lang w:val="uk-UA" w:eastAsia="en-US"/>
              </w:rPr>
              <w:t>60</w:t>
            </w:r>
            <w:r w:rsidRPr="0068521F">
              <w:rPr>
                <w:color w:val="000000" w:themeColor="text1"/>
                <w:sz w:val="28"/>
                <w:szCs w:val="28"/>
                <w:lang w:val="uk-UA" w:eastAsia="en-US"/>
              </w:rPr>
              <w:t xml:space="preserve"> коп. за 1 мешканця з податком на додану вартість на місяць</w:t>
            </w:r>
            <w:r w:rsidR="005C6B08" w:rsidRPr="0068521F">
              <w:rPr>
                <w:color w:val="000000" w:themeColor="text1"/>
                <w:sz w:val="28"/>
                <w:szCs w:val="28"/>
                <w:lang w:val="uk-UA" w:eastAsia="en-US"/>
              </w:rPr>
              <w:t>;</w:t>
            </w:r>
          </w:p>
          <w:p w14:paraId="1782196D" w14:textId="72055831" w:rsidR="00853460" w:rsidRPr="0068521F" w:rsidRDefault="00853460" w:rsidP="00E7787F">
            <w:pPr>
              <w:pStyle w:val="a3"/>
              <w:spacing w:after="0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68521F">
              <w:rPr>
                <w:color w:val="000000" w:themeColor="text1"/>
                <w:sz w:val="28"/>
                <w:szCs w:val="28"/>
                <w:lang w:val="uk-UA" w:eastAsia="en-US"/>
              </w:rPr>
              <w:t>- Для насел</w:t>
            </w:r>
            <w:r w:rsidR="005F6FC5">
              <w:rPr>
                <w:color w:val="000000" w:themeColor="text1"/>
                <w:sz w:val="28"/>
                <w:szCs w:val="28"/>
                <w:lang w:val="uk-UA" w:eastAsia="en-US"/>
              </w:rPr>
              <w:t xml:space="preserve">ення одноквартирних будинків – </w:t>
            </w:r>
            <w:r w:rsidR="0053337B">
              <w:rPr>
                <w:color w:val="000000" w:themeColor="text1"/>
                <w:sz w:val="28"/>
                <w:szCs w:val="28"/>
                <w:lang w:val="uk-UA" w:eastAsia="en-US"/>
              </w:rPr>
              <w:t>62</w:t>
            </w:r>
            <w:r w:rsidR="00E7787F">
              <w:rPr>
                <w:color w:val="000000" w:themeColor="text1"/>
                <w:sz w:val="28"/>
                <w:szCs w:val="28"/>
                <w:lang w:val="uk-UA" w:eastAsia="en-US"/>
              </w:rPr>
              <w:t xml:space="preserve"> грн. </w:t>
            </w:r>
            <w:r w:rsidR="0053337B">
              <w:rPr>
                <w:color w:val="000000" w:themeColor="text1"/>
                <w:sz w:val="28"/>
                <w:szCs w:val="28"/>
                <w:lang w:val="uk-UA" w:eastAsia="en-US"/>
              </w:rPr>
              <w:t>12</w:t>
            </w:r>
            <w:r w:rsidRPr="0068521F">
              <w:rPr>
                <w:color w:val="000000" w:themeColor="text1"/>
                <w:sz w:val="28"/>
                <w:szCs w:val="28"/>
                <w:lang w:val="uk-UA" w:eastAsia="en-US"/>
              </w:rPr>
              <w:t xml:space="preserve"> коп. за 1 мешканця з податком на додану вартість на місяць</w:t>
            </w:r>
            <w:r w:rsidR="005C6B08" w:rsidRPr="0068521F">
              <w:rPr>
                <w:color w:val="000000" w:themeColor="text1"/>
                <w:sz w:val="28"/>
                <w:szCs w:val="28"/>
                <w:lang w:val="uk-UA" w:eastAsia="en-US"/>
              </w:rPr>
              <w:t>.</w:t>
            </w:r>
          </w:p>
        </w:tc>
      </w:tr>
      <w:tr w:rsidR="009C4FA2" w:rsidRPr="00167A9A" w14:paraId="17821973" w14:textId="77777777" w:rsidTr="005C6B0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2196F" w14:textId="77777777" w:rsidR="009C4FA2" w:rsidRPr="0068521F" w:rsidRDefault="009C4FA2" w:rsidP="00EA4D32">
            <w:pPr>
              <w:pStyle w:val="a3"/>
              <w:spacing w:after="0"/>
              <w:rPr>
                <w:sz w:val="28"/>
                <w:szCs w:val="28"/>
                <w:lang w:eastAsia="en-US"/>
              </w:rPr>
            </w:pPr>
            <w:r w:rsidRPr="0068521F">
              <w:rPr>
                <w:sz w:val="28"/>
                <w:szCs w:val="28"/>
                <w:lang w:eastAsia="en-US"/>
              </w:rPr>
              <w:t xml:space="preserve">Держава / </w:t>
            </w:r>
            <w:proofErr w:type="spellStart"/>
            <w:r w:rsidRPr="0068521F">
              <w:rPr>
                <w:sz w:val="28"/>
                <w:szCs w:val="28"/>
                <w:lang w:eastAsia="en-US"/>
              </w:rPr>
              <w:t>органи</w:t>
            </w:r>
            <w:proofErr w:type="spellEnd"/>
            <w:r w:rsidR="005C6B08" w:rsidRPr="0068521F">
              <w:rPr>
                <w:sz w:val="28"/>
                <w:szCs w:val="28"/>
                <w:lang w:val="uk-UA" w:eastAsia="en-US"/>
              </w:rPr>
              <w:t xml:space="preserve"> </w:t>
            </w:r>
            <w:r w:rsidRPr="0068521F">
              <w:rPr>
                <w:sz w:val="28"/>
                <w:szCs w:val="28"/>
                <w:lang w:eastAsia="en-US"/>
              </w:rPr>
              <w:t>місцевого само-</w:t>
            </w:r>
            <w:proofErr w:type="spellStart"/>
            <w:r w:rsidRPr="0068521F">
              <w:rPr>
                <w:sz w:val="28"/>
                <w:szCs w:val="28"/>
                <w:lang w:eastAsia="en-US"/>
              </w:rPr>
              <w:t>врядування</w:t>
            </w:r>
            <w:proofErr w:type="spellEnd"/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1970" w14:textId="77777777" w:rsidR="009C4FA2" w:rsidRPr="0068521F" w:rsidRDefault="009C4FA2" w:rsidP="00EA4D32">
            <w:pPr>
              <w:pStyle w:val="a3"/>
              <w:spacing w:after="0"/>
              <w:rPr>
                <w:sz w:val="28"/>
                <w:szCs w:val="28"/>
                <w:lang w:eastAsia="en-US"/>
              </w:rPr>
            </w:pPr>
            <w:r w:rsidRPr="0068521F">
              <w:rPr>
                <w:sz w:val="28"/>
                <w:szCs w:val="28"/>
                <w:lang w:eastAsia="en-US"/>
              </w:rPr>
              <w:t>Підвищення</w:t>
            </w:r>
            <w:r w:rsidR="005C6B08" w:rsidRPr="0068521F">
              <w:rPr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="005C6B08" w:rsidRPr="0068521F">
              <w:rPr>
                <w:sz w:val="28"/>
                <w:szCs w:val="28"/>
                <w:lang w:eastAsia="en-US"/>
              </w:rPr>
              <w:t>рівня</w:t>
            </w:r>
            <w:proofErr w:type="spellEnd"/>
            <w:r w:rsidR="005C6B08" w:rsidRPr="0068521F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5C6B08" w:rsidRPr="0068521F">
              <w:rPr>
                <w:sz w:val="28"/>
                <w:szCs w:val="28"/>
                <w:lang w:eastAsia="en-US"/>
              </w:rPr>
              <w:t>яко</w:t>
            </w:r>
            <w:r w:rsidRPr="0068521F">
              <w:rPr>
                <w:sz w:val="28"/>
                <w:szCs w:val="28"/>
                <w:lang w:eastAsia="en-US"/>
              </w:rPr>
              <w:t>сті</w:t>
            </w:r>
            <w:proofErr w:type="spellEnd"/>
            <w:r w:rsidR="005C6B08" w:rsidRPr="0068521F">
              <w:rPr>
                <w:sz w:val="28"/>
                <w:szCs w:val="28"/>
                <w:lang w:val="uk-UA" w:eastAsia="en-US"/>
              </w:rPr>
              <w:t xml:space="preserve"> </w:t>
            </w:r>
            <w:r w:rsidRPr="0068521F">
              <w:rPr>
                <w:sz w:val="28"/>
                <w:szCs w:val="28"/>
                <w:lang w:eastAsia="en-US"/>
              </w:rPr>
              <w:t>організації</w:t>
            </w:r>
            <w:r w:rsidR="005C6B08" w:rsidRPr="0068521F">
              <w:rPr>
                <w:sz w:val="28"/>
                <w:szCs w:val="28"/>
                <w:lang w:val="uk-UA" w:eastAsia="en-US"/>
              </w:rPr>
              <w:t xml:space="preserve"> </w:t>
            </w:r>
            <w:r w:rsidRPr="0068521F">
              <w:rPr>
                <w:sz w:val="28"/>
                <w:szCs w:val="28"/>
                <w:lang w:eastAsia="en-US"/>
              </w:rPr>
              <w:t>робіт у сфері</w:t>
            </w:r>
            <w:r w:rsidR="005C6B08" w:rsidRPr="0068521F">
              <w:rPr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68521F">
              <w:rPr>
                <w:sz w:val="28"/>
                <w:szCs w:val="28"/>
                <w:lang w:eastAsia="en-US"/>
              </w:rPr>
              <w:t>поводження</w:t>
            </w:r>
            <w:proofErr w:type="spellEnd"/>
            <w:r w:rsidRPr="0068521F">
              <w:rPr>
                <w:sz w:val="28"/>
                <w:szCs w:val="28"/>
                <w:lang w:eastAsia="en-US"/>
              </w:rPr>
              <w:t xml:space="preserve"> з </w:t>
            </w:r>
            <w:proofErr w:type="spellStart"/>
            <w:r w:rsidRPr="0068521F">
              <w:rPr>
                <w:sz w:val="28"/>
                <w:szCs w:val="28"/>
                <w:lang w:eastAsia="en-US"/>
              </w:rPr>
              <w:t>побутовими</w:t>
            </w:r>
            <w:proofErr w:type="spellEnd"/>
            <w:r w:rsidR="005C6B08" w:rsidRPr="0068521F">
              <w:rPr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68521F">
              <w:rPr>
                <w:sz w:val="28"/>
                <w:szCs w:val="28"/>
                <w:lang w:eastAsia="en-US"/>
              </w:rPr>
              <w:t>відходами</w:t>
            </w:r>
            <w:proofErr w:type="spellEnd"/>
            <w:r w:rsidRPr="0068521F"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68521F">
              <w:rPr>
                <w:sz w:val="28"/>
                <w:szCs w:val="28"/>
                <w:lang w:eastAsia="en-US"/>
              </w:rPr>
              <w:t>поліпшення</w:t>
            </w:r>
            <w:proofErr w:type="spellEnd"/>
            <w:r w:rsidR="005C6B08" w:rsidRPr="0068521F">
              <w:rPr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68521F">
              <w:rPr>
                <w:sz w:val="28"/>
                <w:szCs w:val="28"/>
                <w:lang w:eastAsia="en-US"/>
              </w:rPr>
              <w:t>санітарно-епідеміологічного</w:t>
            </w:r>
            <w:proofErr w:type="spellEnd"/>
            <w:r w:rsidR="005C6B08" w:rsidRPr="0068521F">
              <w:rPr>
                <w:sz w:val="28"/>
                <w:szCs w:val="28"/>
                <w:lang w:val="uk-UA" w:eastAsia="en-US"/>
              </w:rPr>
              <w:t xml:space="preserve"> </w:t>
            </w:r>
            <w:r w:rsidR="005C6B08" w:rsidRPr="0068521F">
              <w:rPr>
                <w:sz w:val="28"/>
                <w:szCs w:val="28"/>
                <w:lang w:eastAsia="en-US"/>
              </w:rPr>
              <w:t>ста</w:t>
            </w:r>
            <w:r w:rsidRPr="0068521F">
              <w:rPr>
                <w:sz w:val="28"/>
                <w:szCs w:val="28"/>
                <w:lang w:eastAsia="en-US"/>
              </w:rPr>
              <w:t>ну</w:t>
            </w:r>
            <w:r w:rsidR="005C6B08" w:rsidRPr="0068521F">
              <w:rPr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="005C6B08" w:rsidRPr="0068521F">
              <w:rPr>
                <w:sz w:val="28"/>
                <w:szCs w:val="28"/>
                <w:lang w:eastAsia="en-US"/>
              </w:rPr>
              <w:t>міста</w:t>
            </w:r>
            <w:proofErr w:type="spellEnd"/>
            <w:r w:rsidR="005C6B08" w:rsidRPr="0068521F">
              <w:rPr>
                <w:sz w:val="28"/>
                <w:szCs w:val="28"/>
                <w:lang w:eastAsia="en-US"/>
              </w:rPr>
              <w:t>,</w:t>
            </w:r>
            <w:r w:rsidR="00AF0FE1" w:rsidRPr="0068521F">
              <w:rPr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68521F">
              <w:rPr>
                <w:sz w:val="28"/>
                <w:szCs w:val="28"/>
                <w:lang w:eastAsia="en-US"/>
              </w:rPr>
              <w:t>зменшення</w:t>
            </w:r>
            <w:proofErr w:type="spellEnd"/>
            <w:r w:rsidR="005C6B08" w:rsidRPr="0068521F">
              <w:rPr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68521F">
              <w:rPr>
                <w:sz w:val="28"/>
                <w:szCs w:val="28"/>
                <w:lang w:eastAsia="en-US"/>
              </w:rPr>
              <w:t>навантаження</w:t>
            </w:r>
            <w:proofErr w:type="spellEnd"/>
            <w:r w:rsidR="005C6B08" w:rsidRPr="0068521F">
              <w:rPr>
                <w:sz w:val="28"/>
                <w:szCs w:val="28"/>
                <w:lang w:eastAsia="en-US"/>
              </w:rPr>
              <w:t xml:space="preserve"> на </w:t>
            </w:r>
            <w:proofErr w:type="spellStart"/>
            <w:r w:rsidR="005C6B08" w:rsidRPr="0068521F">
              <w:rPr>
                <w:sz w:val="28"/>
                <w:szCs w:val="28"/>
                <w:lang w:eastAsia="en-US"/>
              </w:rPr>
              <w:t>місь</w:t>
            </w:r>
            <w:r w:rsidRPr="0068521F">
              <w:rPr>
                <w:sz w:val="28"/>
                <w:szCs w:val="28"/>
                <w:lang w:eastAsia="en-US"/>
              </w:rPr>
              <w:t>кий</w:t>
            </w:r>
            <w:proofErr w:type="spellEnd"/>
            <w:r w:rsidRPr="0068521F">
              <w:rPr>
                <w:sz w:val="28"/>
                <w:szCs w:val="28"/>
                <w:lang w:eastAsia="en-US"/>
              </w:rPr>
              <w:t xml:space="preserve"> бюджет у </w:t>
            </w:r>
            <w:proofErr w:type="spellStart"/>
            <w:r w:rsidRPr="0068521F">
              <w:rPr>
                <w:sz w:val="28"/>
                <w:szCs w:val="28"/>
                <w:lang w:eastAsia="en-US"/>
              </w:rPr>
              <w:t>частині</w:t>
            </w:r>
            <w:proofErr w:type="spellEnd"/>
            <w:r w:rsidR="005C6B08" w:rsidRPr="0068521F">
              <w:rPr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68521F">
              <w:rPr>
                <w:sz w:val="28"/>
                <w:szCs w:val="28"/>
                <w:lang w:eastAsia="en-US"/>
              </w:rPr>
              <w:t>виділення</w:t>
            </w:r>
            <w:proofErr w:type="spellEnd"/>
            <w:r w:rsidR="005C6B08" w:rsidRPr="0068521F">
              <w:rPr>
                <w:sz w:val="28"/>
                <w:szCs w:val="28"/>
                <w:lang w:val="uk-UA" w:eastAsia="en-US"/>
              </w:rPr>
              <w:t xml:space="preserve"> </w:t>
            </w:r>
            <w:r w:rsidRPr="0068521F">
              <w:rPr>
                <w:sz w:val="28"/>
                <w:szCs w:val="28"/>
                <w:lang w:eastAsia="en-US"/>
              </w:rPr>
              <w:t xml:space="preserve">коштів на </w:t>
            </w:r>
            <w:proofErr w:type="spellStart"/>
            <w:r w:rsidRPr="0068521F">
              <w:rPr>
                <w:sz w:val="28"/>
                <w:szCs w:val="28"/>
                <w:lang w:eastAsia="en-US"/>
              </w:rPr>
              <w:t>ліквідацію</w:t>
            </w:r>
            <w:proofErr w:type="spellEnd"/>
            <w:r w:rsidR="005C6B08" w:rsidRPr="0068521F">
              <w:rPr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="00382E9A" w:rsidRPr="0068521F">
              <w:rPr>
                <w:sz w:val="28"/>
                <w:szCs w:val="28"/>
                <w:lang w:eastAsia="en-US"/>
              </w:rPr>
              <w:t>несанкціо</w:t>
            </w:r>
            <w:r w:rsidRPr="0068521F">
              <w:rPr>
                <w:sz w:val="28"/>
                <w:szCs w:val="28"/>
                <w:lang w:eastAsia="en-US"/>
              </w:rPr>
              <w:t>нованих</w:t>
            </w:r>
            <w:proofErr w:type="spellEnd"/>
            <w:r w:rsidR="005C6B08" w:rsidRPr="0068521F">
              <w:rPr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68521F">
              <w:rPr>
                <w:sz w:val="28"/>
                <w:szCs w:val="28"/>
                <w:lang w:eastAsia="en-US"/>
              </w:rPr>
              <w:t>звалищ</w:t>
            </w:r>
            <w:proofErr w:type="spellEnd"/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21971" w14:textId="77777777" w:rsidR="009C4FA2" w:rsidRPr="0068521F" w:rsidRDefault="009C4FA2" w:rsidP="00EA4D32">
            <w:pPr>
              <w:pStyle w:val="a3"/>
              <w:spacing w:after="0"/>
              <w:rPr>
                <w:sz w:val="28"/>
                <w:szCs w:val="28"/>
                <w:lang w:val="uk-UA" w:eastAsia="en-US"/>
              </w:rPr>
            </w:pPr>
            <w:proofErr w:type="spellStart"/>
            <w:r w:rsidRPr="0068521F">
              <w:rPr>
                <w:sz w:val="28"/>
                <w:szCs w:val="28"/>
                <w:lang w:eastAsia="en-US"/>
              </w:rPr>
              <w:t>Зменшення</w:t>
            </w:r>
            <w:proofErr w:type="spellEnd"/>
            <w:r w:rsidR="007D6D76" w:rsidRPr="0068521F">
              <w:rPr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68521F">
              <w:rPr>
                <w:sz w:val="28"/>
                <w:szCs w:val="28"/>
                <w:lang w:eastAsia="en-US"/>
              </w:rPr>
              <w:t>навантаження</w:t>
            </w:r>
            <w:proofErr w:type="spellEnd"/>
            <w:r w:rsidRPr="0068521F">
              <w:rPr>
                <w:sz w:val="28"/>
                <w:szCs w:val="28"/>
                <w:lang w:eastAsia="en-US"/>
              </w:rPr>
              <w:t xml:space="preserve"> на </w:t>
            </w:r>
            <w:proofErr w:type="spellStart"/>
            <w:r w:rsidRPr="0068521F">
              <w:rPr>
                <w:sz w:val="28"/>
                <w:szCs w:val="28"/>
                <w:lang w:eastAsia="en-US"/>
              </w:rPr>
              <w:t>міський</w:t>
            </w:r>
            <w:proofErr w:type="spellEnd"/>
            <w:r w:rsidRPr="0068521F">
              <w:rPr>
                <w:sz w:val="28"/>
                <w:szCs w:val="28"/>
                <w:lang w:eastAsia="en-US"/>
              </w:rPr>
              <w:t xml:space="preserve"> бюджет у </w:t>
            </w:r>
            <w:proofErr w:type="spellStart"/>
            <w:r w:rsidRPr="0068521F">
              <w:rPr>
                <w:sz w:val="28"/>
                <w:szCs w:val="28"/>
                <w:lang w:eastAsia="en-US"/>
              </w:rPr>
              <w:t>частині</w:t>
            </w:r>
            <w:proofErr w:type="spellEnd"/>
            <w:r w:rsidR="007D6D76" w:rsidRPr="0068521F">
              <w:rPr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68521F">
              <w:rPr>
                <w:sz w:val="28"/>
                <w:szCs w:val="28"/>
                <w:lang w:eastAsia="en-US"/>
              </w:rPr>
              <w:t>виділення</w:t>
            </w:r>
            <w:proofErr w:type="spellEnd"/>
            <w:r w:rsidR="007D6D76" w:rsidRPr="0068521F">
              <w:rPr>
                <w:sz w:val="28"/>
                <w:szCs w:val="28"/>
                <w:lang w:val="uk-UA" w:eastAsia="en-US"/>
              </w:rPr>
              <w:t xml:space="preserve"> </w:t>
            </w:r>
            <w:r w:rsidRPr="0068521F">
              <w:rPr>
                <w:sz w:val="28"/>
                <w:szCs w:val="28"/>
                <w:lang w:eastAsia="en-US"/>
              </w:rPr>
              <w:t xml:space="preserve">коштів на </w:t>
            </w:r>
            <w:proofErr w:type="spellStart"/>
            <w:r w:rsidRPr="0068521F">
              <w:rPr>
                <w:sz w:val="28"/>
                <w:szCs w:val="28"/>
                <w:lang w:eastAsia="en-US"/>
              </w:rPr>
              <w:t>ліквідацію</w:t>
            </w:r>
            <w:proofErr w:type="spellEnd"/>
            <w:r w:rsidR="007D6D76" w:rsidRPr="0068521F">
              <w:rPr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68521F">
              <w:rPr>
                <w:sz w:val="28"/>
                <w:szCs w:val="28"/>
                <w:lang w:eastAsia="en-US"/>
              </w:rPr>
              <w:t>несанкціонованих</w:t>
            </w:r>
            <w:proofErr w:type="spellEnd"/>
            <w:r w:rsidR="007D6D76" w:rsidRPr="0068521F">
              <w:rPr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68521F">
              <w:rPr>
                <w:sz w:val="28"/>
                <w:szCs w:val="28"/>
                <w:lang w:eastAsia="en-US"/>
              </w:rPr>
              <w:t>звалищ</w:t>
            </w:r>
            <w:proofErr w:type="spellEnd"/>
            <w:r w:rsidR="007D6D76" w:rsidRPr="0068521F">
              <w:rPr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="007D6D76" w:rsidRPr="0068521F">
              <w:rPr>
                <w:sz w:val="28"/>
                <w:szCs w:val="28"/>
                <w:lang w:eastAsia="en-US"/>
              </w:rPr>
              <w:t>від</w:t>
            </w:r>
            <w:r w:rsidRPr="0068521F">
              <w:rPr>
                <w:sz w:val="28"/>
                <w:szCs w:val="28"/>
                <w:lang w:eastAsia="en-US"/>
              </w:rPr>
              <w:t>ходів</w:t>
            </w:r>
            <w:proofErr w:type="spellEnd"/>
          </w:p>
          <w:p w14:paraId="17821972" w14:textId="77777777" w:rsidR="0042408E" w:rsidRPr="0068521F" w:rsidRDefault="0042408E" w:rsidP="00EA4D32">
            <w:pPr>
              <w:pStyle w:val="a3"/>
              <w:spacing w:after="0"/>
              <w:rPr>
                <w:sz w:val="28"/>
                <w:szCs w:val="28"/>
                <w:lang w:val="uk-UA" w:eastAsia="en-US"/>
              </w:rPr>
            </w:pPr>
          </w:p>
        </w:tc>
      </w:tr>
    </w:tbl>
    <w:p w14:paraId="17821974" w14:textId="77777777" w:rsidR="009C4FA2" w:rsidRPr="00167A9A" w:rsidRDefault="009C4FA2" w:rsidP="00EA4D32">
      <w:pPr>
        <w:shd w:val="clear" w:color="auto" w:fill="FFFFFF"/>
        <w:jc w:val="both"/>
        <w:rPr>
          <w:b/>
          <w:sz w:val="16"/>
          <w:szCs w:val="16"/>
          <w:lang w:val="uk-UA"/>
        </w:rPr>
      </w:pPr>
      <w:r w:rsidRPr="00167A9A">
        <w:rPr>
          <w:b/>
          <w:sz w:val="28"/>
          <w:szCs w:val="28"/>
          <w:lang w:val="uk-UA"/>
        </w:rPr>
        <w:tab/>
      </w:r>
    </w:p>
    <w:p w14:paraId="17821975" w14:textId="77777777" w:rsidR="00E7787F" w:rsidRDefault="009C4FA2" w:rsidP="00EA4D32">
      <w:pPr>
        <w:shd w:val="clear" w:color="auto" w:fill="FFFFFF"/>
        <w:jc w:val="both"/>
        <w:rPr>
          <w:b/>
          <w:sz w:val="28"/>
          <w:szCs w:val="28"/>
          <w:lang w:val="uk-UA"/>
        </w:rPr>
      </w:pPr>
      <w:r w:rsidRPr="00167A9A">
        <w:rPr>
          <w:b/>
          <w:sz w:val="28"/>
          <w:szCs w:val="28"/>
          <w:lang w:val="uk-UA"/>
        </w:rPr>
        <w:tab/>
      </w:r>
    </w:p>
    <w:p w14:paraId="17821976" w14:textId="77777777" w:rsidR="009C4FA2" w:rsidRPr="00167A9A" w:rsidRDefault="009C4FA2" w:rsidP="00E7787F">
      <w:pPr>
        <w:shd w:val="clear" w:color="auto" w:fill="FFFFFF"/>
        <w:ind w:firstLine="709"/>
        <w:jc w:val="both"/>
        <w:rPr>
          <w:b/>
          <w:sz w:val="28"/>
          <w:szCs w:val="28"/>
          <w:lang w:val="uk-UA"/>
        </w:rPr>
      </w:pPr>
      <w:r w:rsidRPr="00167A9A">
        <w:rPr>
          <w:b/>
          <w:sz w:val="28"/>
          <w:szCs w:val="28"/>
          <w:lang w:val="uk-UA"/>
        </w:rPr>
        <w:lastRenderedPageBreak/>
        <w:t>5. Визначення цілей державного регулювання</w:t>
      </w:r>
    </w:p>
    <w:p w14:paraId="17821977" w14:textId="77777777" w:rsidR="009C4FA2" w:rsidRPr="00167A9A" w:rsidRDefault="009C4FA2" w:rsidP="00EA4D32">
      <w:pPr>
        <w:shd w:val="clear" w:color="auto" w:fill="FFFFFF"/>
        <w:jc w:val="both"/>
        <w:rPr>
          <w:b/>
          <w:sz w:val="12"/>
          <w:szCs w:val="12"/>
          <w:lang w:val="uk-UA"/>
        </w:rPr>
      </w:pPr>
    </w:p>
    <w:p w14:paraId="17821978" w14:textId="77777777" w:rsidR="0042408E" w:rsidRPr="0042408E" w:rsidRDefault="009C4FA2" w:rsidP="0042408E">
      <w:pPr>
        <w:ind w:firstLine="708"/>
        <w:jc w:val="both"/>
        <w:rPr>
          <w:bCs/>
          <w:sz w:val="28"/>
          <w:szCs w:val="28"/>
          <w:lang w:val="uk-UA"/>
        </w:rPr>
      </w:pPr>
      <w:r w:rsidRPr="00167A9A">
        <w:rPr>
          <w:sz w:val="28"/>
          <w:szCs w:val="28"/>
          <w:lang w:val="uk-UA"/>
        </w:rPr>
        <w:t xml:space="preserve">Метою регуляторного акта є приведення тарифу на послуги </w:t>
      </w:r>
      <w:r w:rsidR="00C7061D">
        <w:rPr>
          <w:sz w:val="28"/>
          <w:szCs w:val="28"/>
          <w:lang w:val="uk-UA"/>
        </w:rPr>
        <w:t>з поводження з побутовими відходами</w:t>
      </w:r>
      <w:r w:rsidRPr="00167A9A">
        <w:rPr>
          <w:sz w:val="28"/>
          <w:szCs w:val="28"/>
          <w:lang w:val="uk-UA"/>
        </w:rPr>
        <w:t xml:space="preserve"> у місті </w:t>
      </w:r>
      <w:r w:rsidR="00FF4EF4" w:rsidRPr="00167A9A">
        <w:rPr>
          <w:sz w:val="28"/>
          <w:szCs w:val="28"/>
          <w:lang w:val="uk-UA"/>
        </w:rPr>
        <w:t>Синельниковому</w:t>
      </w:r>
      <w:r w:rsidRPr="00167A9A">
        <w:rPr>
          <w:sz w:val="28"/>
          <w:szCs w:val="28"/>
          <w:lang w:val="uk-UA"/>
        </w:rPr>
        <w:t xml:space="preserve"> до його фактичного та економічно-об</w:t>
      </w:r>
      <w:r w:rsidRPr="00167A9A">
        <w:rPr>
          <w:bCs/>
          <w:sz w:val="28"/>
          <w:szCs w:val="28"/>
          <w:lang w:val="uk-UA"/>
        </w:rPr>
        <w:t>ґ</w:t>
      </w:r>
      <w:r w:rsidRPr="00167A9A">
        <w:rPr>
          <w:sz w:val="28"/>
          <w:szCs w:val="28"/>
          <w:lang w:val="uk-UA"/>
        </w:rPr>
        <w:t>рунтованого розміру</w:t>
      </w:r>
      <w:r w:rsidR="00C7061D">
        <w:rPr>
          <w:sz w:val="28"/>
          <w:szCs w:val="28"/>
          <w:lang w:val="uk-UA"/>
        </w:rPr>
        <w:t xml:space="preserve"> </w:t>
      </w:r>
      <w:r w:rsidRPr="00167A9A">
        <w:rPr>
          <w:sz w:val="28"/>
          <w:szCs w:val="28"/>
          <w:lang w:val="uk-UA"/>
        </w:rPr>
        <w:t>у відповідності до вимог Постанов</w:t>
      </w:r>
      <w:r w:rsidR="00AF0FE1">
        <w:rPr>
          <w:sz w:val="28"/>
          <w:szCs w:val="28"/>
          <w:lang w:val="uk-UA"/>
        </w:rPr>
        <w:t>и</w:t>
      </w:r>
      <w:r w:rsidRPr="00167A9A">
        <w:rPr>
          <w:sz w:val="28"/>
          <w:szCs w:val="28"/>
          <w:lang w:val="uk-UA"/>
        </w:rPr>
        <w:t xml:space="preserve"> Кабінету Мін</w:t>
      </w:r>
      <w:r w:rsidR="0042408E">
        <w:rPr>
          <w:sz w:val="28"/>
          <w:szCs w:val="28"/>
          <w:lang w:val="uk-UA"/>
        </w:rPr>
        <w:t>істрів України від 26 вересня 2023</w:t>
      </w:r>
      <w:r w:rsidRPr="00167A9A">
        <w:rPr>
          <w:sz w:val="28"/>
          <w:szCs w:val="28"/>
          <w:lang w:val="uk-UA"/>
        </w:rPr>
        <w:t xml:space="preserve"> року </w:t>
      </w:r>
      <w:r w:rsidR="0042408E">
        <w:rPr>
          <w:sz w:val="28"/>
          <w:szCs w:val="28"/>
          <w:lang w:val="uk-UA"/>
        </w:rPr>
        <w:t>№1031</w:t>
      </w:r>
      <w:r w:rsidRPr="00167A9A">
        <w:rPr>
          <w:sz w:val="28"/>
          <w:szCs w:val="28"/>
          <w:lang w:val="uk-UA"/>
        </w:rPr>
        <w:t xml:space="preserve"> «</w:t>
      </w:r>
      <w:r w:rsidR="0042408E" w:rsidRPr="0042408E">
        <w:rPr>
          <w:sz w:val="28"/>
          <w:szCs w:val="28"/>
          <w:lang w:val="uk-UA"/>
        </w:rPr>
        <w:t>«</w:t>
      </w:r>
      <w:r w:rsidR="0042408E" w:rsidRPr="0042408E">
        <w:rPr>
          <w:rStyle w:val="rvts23"/>
          <w:bCs/>
          <w:sz w:val="28"/>
          <w:szCs w:val="28"/>
          <w:lang w:val="uk-UA"/>
        </w:rPr>
        <w:t>Про затвердження Порядку формування середньозваженого тарифу на послугу з управління побутовими відходами, а також тарифів на збирання, перевезення, відновлення та видалення побутових відходів»</w:t>
      </w:r>
      <w:r w:rsidR="00B1270E">
        <w:rPr>
          <w:rStyle w:val="rvts23"/>
          <w:bCs/>
          <w:sz w:val="28"/>
          <w:szCs w:val="28"/>
          <w:lang w:val="uk-UA"/>
        </w:rPr>
        <w:t>.</w:t>
      </w:r>
    </w:p>
    <w:p w14:paraId="17821979" w14:textId="77777777" w:rsidR="009C4FA2" w:rsidRPr="00167A9A" w:rsidRDefault="009C4FA2" w:rsidP="00C7061D">
      <w:pPr>
        <w:ind w:firstLine="708"/>
        <w:jc w:val="both"/>
        <w:rPr>
          <w:b/>
          <w:sz w:val="28"/>
          <w:szCs w:val="28"/>
          <w:lang w:val="uk-UA"/>
        </w:rPr>
      </w:pPr>
      <w:r w:rsidRPr="00167A9A">
        <w:rPr>
          <w:b/>
          <w:sz w:val="28"/>
          <w:szCs w:val="28"/>
        </w:rPr>
        <w:t xml:space="preserve">6. Визначення та </w:t>
      </w:r>
      <w:proofErr w:type="spellStart"/>
      <w:r w:rsidRPr="00167A9A">
        <w:rPr>
          <w:b/>
          <w:sz w:val="28"/>
          <w:szCs w:val="28"/>
        </w:rPr>
        <w:t>оцінка</w:t>
      </w:r>
      <w:proofErr w:type="spellEnd"/>
      <w:r w:rsidR="00C7061D">
        <w:rPr>
          <w:b/>
          <w:sz w:val="28"/>
          <w:szCs w:val="28"/>
          <w:lang w:val="uk-UA"/>
        </w:rPr>
        <w:t xml:space="preserve"> </w:t>
      </w:r>
      <w:proofErr w:type="spellStart"/>
      <w:r w:rsidRPr="00167A9A">
        <w:rPr>
          <w:b/>
          <w:sz w:val="28"/>
          <w:szCs w:val="28"/>
        </w:rPr>
        <w:t>всіх</w:t>
      </w:r>
      <w:proofErr w:type="spellEnd"/>
      <w:r w:rsidR="00C7061D">
        <w:rPr>
          <w:b/>
          <w:sz w:val="28"/>
          <w:szCs w:val="28"/>
          <w:lang w:val="uk-UA"/>
        </w:rPr>
        <w:t xml:space="preserve"> </w:t>
      </w:r>
      <w:proofErr w:type="spellStart"/>
      <w:r w:rsidRPr="00167A9A">
        <w:rPr>
          <w:b/>
          <w:sz w:val="28"/>
          <w:szCs w:val="28"/>
        </w:rPr>
        <w:t>прийнят</w:t>
      </w:r>
      <w:proofErr w:type="spellEnd"/>
      <w:r w:rsidRPr="00167A9A">
        <w:rPr>
          <w:b/>
          <w:sz w:val="28"/>
          <w:szCs w:val="28"/>
          <w:lang w:val="uk-UA"/>
        </w:rPr>
        <w:t>н</w:t>
      </w:r>
      <w:r w:rsidRPr="00167A9A">
        <w:rPr>
          <w:b/>
          <w:sz w:val="28"/>
          <w:szCs w:val="28"/>
        </w:rPr>
        <w:t>их альтернативних</w:t>
      </w:r>
      <w:r w:rsidR="00C7061D">
        <w:rPr>
          <w:b/>
          <w:sz w:val="28"/>
          <w:szCs w:val="28"/>
          <w:lang w:val="uk-UA"/>
        </w:rPr>
        <w:t xml:space="preserve"> </w:t>
      </w:r>
      <w:proofErr w:type="spellStart"/>
      <w:r w:rsidRPr="00167A9A">
        <w:rPr>
          <w:b/>
          <w:sz w:val="28"/>
          <w:szCs w:val="28"/>
        </w:rPr>
        <w:t>способів</w:t>
      </w:r>
      <w:proofErr w:type="spellEnd"/>
      <w:r w:rsidR="00C7061D">
        <w:rPr>
          <w:b/>
          <w:sz w:val="28"/>
          <w:szCs w:val="28"/>
          <w:lang w:val="uk-UA"/>
        </w:rPr>
        <w:t xml:space="preserve"> </w:t>
      </w:r>
      <w:proofErr w:type="spellStart"/>
      <w:r w:rsidRPr="00167A9A">
        <w:rPr>
          <w:b/>
          <w:sz w:val="28"/>
          <w:szCs w:val="28"/>
        </w:rPr>
        <w:t>досягнення</w:t>
      </w:r>
      <w:proofErr w:type="spellEnd"/>
      <w:r w:rsidR="00C7061D">
        <w:rPr>
          <w:b/>
          <w:sz w:val="28"/>
          <w:szCs w:val="28"/>
          <w:lang w:val="uk-UA"/>
        </w:rPr>
        <w:t xml:space="preserve"> </w:t>
      </w:r>
      <w:proofErr w:type="spellStart"/>
      <w:r w:rsidRPr="00167A9A">
        <w:rPr>
          <w:b/>
          <w:sz w:val="28"/>
          <w:szCs w:val="28"/>
        </w:rPr>
        <w:t>визначених</w:t>
      </w:r>
      <w:proofErr w:type="spellEnd"/>
      <w:r w:rsidR="00C7061D">
        <w:rPr>
          <w:b/>
          <w:sz w:val="28"/>
          <w:szCs w:val="28"/>
          <w:lang w:val="uk-UA"/>
        </w:rPr>
        <w:t xml:space="preserve"> </w:t>
      </w:r>
      <w:r w:rsidRPr="00167A9A">
        <w:rPr>
          <w:b/>
          <w:sz w:val="28"/>
          <w:szCs w:val="28"/>
        </w:rPr>
        <w:t xml:space="preserve">цілей, у тому </w:t>
      </w:r>
      <w:proofErr w:type="spellStart"/>
      <w:r w:rsidRPr="00167A9A">
        <w:rPr>
          <w:b/>
          <w:sz w:val="28"/>
          <w:szCs w:val="28"/>
        </w:rPr>
        <w:t>числі</w:t>
      </w:r>
      <w:proofErr w:type="spellEnd"/>
      <w:r w:rsidRPr="00167A9A">
        <w:rPr>
          <w:b/>
          <w:sz w:val="28"/>
          <w:szCs w:val="28"/>
        </w:rPr>
        <w:t xml:space="preserve"> тих, які не </w:t>
      </w:r>
      <w:proofErr w:type="spellStart"/>
      <w:r w:rsidRPr="00167A9A">
        <w:rPr>
          <w:b/>
          <w:sz w:val="28"/>
          <w:szCs w:val="28"/>
        </w:rPr>
        <w:t>передбачають</w:t>
      </w:r>
      <w:proofErr w:type="spellEnd"/>
      <w:r w:rsidR="00C7061D">
        <w:rPr>
          <w:b/>
          <w:sz w:val="28"/>
          <w:szCs w:val="28"/>
          <w:lang w:val="uk-UA"/>
        </w:rPr>
        <w:t xml:space="preserve"> </w:t>
      </w:r>
      <w:proofErr w:type="spellStart"/>
      <w:r w:rsidRPr="00167A9A">
        <w:rPr>
          <w:b/>
          <w:sz w:val="28"/>
          <w:szCs w:val="28"/>
        </w:rPr>
        <w:t>безпосереднього</w:t>
      </w:r>
      <w:proofErr w:type="spellEnd"/>
      <w:r w:rsidR="00C7061D">
        <w:rPr>
          <w:b/>
          <w:sz w:val="28"/>
          <w:szCs w:val="28"/>
          <w:lang w:val="uk-UA"/>
        </w:rPr>
        <w:t xml:space="preserve"> </w:t>
      </w:r>
      <w:r w:rsidRPr="00167A9A">
        <w:rPr>
          <w:b/>
          <w:sz w:val="28"/>
          <w:szCs w:val="28"/>
        </w:rPr>
        <w:t xml:space="preserve">державного </w:t>
      </w:r>
      <w:proofErr w:type="spellStart"/>
      <w:r w:rsidRPr="00167A9A">
        <w:rPr>
          <w:b/>
          <w:sz w:val="28"/>
          <w:szCs w:val="28"/>
        </w:rPr>
        <w:t>регулювання</w:t>
      </w:r>
      <w:proofErr w:type="spellEnd"/>
      <w:r w:rsidR="00C7061D">
        <w:rPr>
          <w:b/>
          <w:sz w:val="28"/>
          <w:szCs w:val="28"/>
          <w:lang w:val="uk-UA"/>
        </w:rPr>
        <w:t xml:space="preserve"> </w:t>
      </w:r>
      <w:proofErr w:type="spellStart"/>
      <w:r w:rsidRPr="00167A9A">
        <w:rPr>
          <w:b/>
          <w:sz w:val="28"/>
          <w:szCs w:val="28"/>
        </w:rPr>
        <w:t>господарських</w:t>
      </w:r>
      <w:proofErr w:type="spellEnd"/>
      <w:r w:rsidR="00C7061D">
        <w:rPr>
          <w:b/>
          <w:sz w:val="28"/>
          <w:szCs w:val="28"/>
          <w:lang w:val="uk-UA"/>
        </w:rPr>
        <w:t xml:space="preserve"> </w:t>
      </w:r>
      <w:r w:rsidRPr="00167A9A">
        <w:rPr>
          <w:b/>
          <w:sz w:val="28"/>
          <w:szCs w:val="28"/>
        </w:rPr>
        <w:t>відносин</w:t>
      </w:r>
    </w:p>
    <w:p w14:paraId="1782197A" w14:textId="77777777" w:rsidR="009C4FA2" w:rsidRPr="00167A9A" w:rsidRDefault="009C4FA2" w:rsidP="00EA4D32">
      <w:pPr>
        <w:ind w:firstLine="708"/>
        <w:rPr>
          <w:sz w:val="28"/>
          <w:szCs w:val="28"/>
          <w:u w:val="single"/>
        </w:rPr>
      </w:pPr>
      <w:proofErr w:type="spellStart"/>
      <w:r w:rsidRPr="00167A9A">
        <w:rPr>
          <w:sz w:val="28"/>
          <w:szCs w:val="28"/>
          <w:u w:val="single"/>
        </w:rPr>
        <w:t>Альтернативними</w:t>
      </w:r>
      <w:proofErr w:type="spellEnd"/>
      <w:r w:rsidR="00C7061D">
        <w:rPr>
          <w:sz w:val="28"/>
          <w:szCs w:val="28"/>
          <w:u w:val="single"/>
          <w:lang w:val="uk-UA"/>
        </w:rPr>
        <w:t xml:space="preserve"> </w:t>
      </w:r>
      <w:r w:rsidRPr="00167A9A">
        <w:rPr>
          <w:sz w:val="28"/>
          <w:szCs w:val="28"/>
          <w:u w:val="single"/>
        </w:rPr>
        <w:t>способами</w:t>
      </w:r>
      <w:r w:rsidR="00C7061D">
        <w:rPr>
          <w:sz w:val="28"/>
          <w:szCs w:val="28"/>
          <w:u w:val="single"/>
          <w:lang w:val="uk-UA"/>
        </w:rPr>
        <w:t xml:space="preserve"> </w:t>
      </w:r>
      <w:proofErr w:type="spellStart"/>
      <w:r w:rsidRPr="00167A9A">
        <w:rPr>
          <w:sz w:val="28"/>
          <w:szCs w:val="28"/>
          <w:u w:val="single"/>
        </w:rPr>
        <w:t>досягнення</w:t>
      </w:r>
      <w:proofErr w:type="spellEnd"/>
      <w:r w:rsidR="00C7061D">
        <w:rPr>
          <w:sz w:val="28"/>
          <w:szCs w:val="28"/>
          <w:u w:val="single"/>
          <w:lang w:val="uk-UA"/>
        </w:rPr>
        <w:t xml:space="preserve"> </w:t>
      </w:r>
      <w:proofErr w:type="spellStart"/>
      <w:r w:rsidRPr="00167A9A">
        <w:rPr>
          <w:sz w:val="28"/>
          <w:szCs w:val="28"/>
          <w:u w:val="single"/>
        </w:rPr>
        <w:t>визначених</w:t>
      </w:r>
      <w:proofErr w:type="spellEnd"/>
      <w:r w:rsidR="00C7061D">
        <w:rPr>
          <w:sz w:val="28"/>
          <w:szCs w:val="28"/>
          <w:u w:val="single"/>
          <w:lang w:val="uk-UA"/>
        </w:rPr>
        <w:t xml:space="preserve"> </w:t>
      </w:r>
      <w:r w:rsidRPr="00167A9A">
        <w:rPr>
          <w:sz w:val="28"/>
          <w:szCs w:val="28"/>
          <w:u w:val="single"/>
        </w:rPr>
        <w:t>цілей є:</w:t>
      </w:r>
    </w:p>
    <w:p w14:paraId="1782197B" w14:textId="77777777" w:rsidR="009C4FA2" w:rsidRPr="00167A9A" w:rsidRDefault="009C4FA2" w:rsidP="00EA4D32">
      <w:pPr>
        <w:ind w:firstLine="708"/>
        <w:jc w:val="both"/>
        <w:rPr>
          <w:sz w:val="28"/>
          <w:szCs w:val="28"/>
          <w:lang w:val="uk-UA"/>
        </w:rPr>
      </w:pPr>
      <w:r w:rsidRPr="00167A9A">
        <w:rPr>
          <w:sz w:val="28"/>
          <w:szCs w:val="28"/>
        </w:rPr>
        <w:t xml:space="preserve">- </w:t>
      </w:r>
      <w:r w:rsidR="00167A9A">
        <w:rPr>
          <w:sz w:val="28"/>
          <w:szCs w:val="28"/>
          <w:lang w:val="uk-UA"/>
        </w:rPr>
        <w:t>не підвищувати тарифи</w:t>
      </w:r>
      <w:r w:rsidRPr="00167A9A">
        <w:rPr>
          <w:sz w:val="28"/>
          <w:szCs w:val="28"/>
          <w:lang w:val="uk-UA"/>
        </w:rPr>
        <w:t>.</w:t>
      </w:r>
    </w:p>
    <w:p w14:paraId="1782197C" w14:textId="77777777" w:rsidR="009C4FA2" w:rsidRPr="00167A9A" w:rsidRDefault="009C4FA2" w:rsidP="00167A9A">
      <w:pPr>
        <w:ind w:firstLine="708"/>
        <w:jc w:val="both"/>
        <w:rPr>
          <w:sz w:val="28"/>
          <w:szCs w:val="28"/>
          <w:lang w:val="uk-UA"/>
        </w:rPr>
      </w:pPr>
      <w:r w:rsidRPr="00167A9A">
        <w:rPr>
          <w:sz w:val="28"/>
          <w:szCs w:val="28"/>
          <w:lang w:val="uk-UA"/>
        </w:rPr>
        <w:t xml:space="preserve">Альтернативу відхилено у зв’язку з тим, що чинним законодавством України визначено повноваження органів місцевого самоврядування щодо коригування тарифів на житлово-комунальні послуги, у тому числі й процедури коригування індивідуальних складових витрат, що сприяють забезпеченню економічної обґрунтованості та прозорості запровадження зазначеного механізму на послуги </w:t>
      </w:r>
      <w:r w:rsidR="00C7061D">
        <w:rPr>
          <w:sz w:val="28"/>
          <w:szCs w:val="28"/>
          <w:lang w:val="uk-UA"/>
        </w:rPr>
        <w:t>з поводження з побутовими відходами</w:t>
      </w:r>
      <w:r w:rsidRPr="00167A9A">
        <w:rPr>
          <w:sz w:val="28"/>
          <w:szCs w:val="28"/>
          <w:lang w:val="uk-UA"/>
        </w:rPr>
        <w:t>;</w:t>
      </w:r>
    </w:p>
    <w:p w14:paraId="1782197D" w14:textId="77777777" w:rsidR="009C4FA2" w:rsidRPr="00B1270E" w:rsidRDefault="009C4FA2" w:rsidP="00EA4D32">
      <w:pPr>
        <w:ind w:firstLine="708"/>
        <w:jc w:val="both"/>
        <w:rPr>
          <w:sz w:val="28"/>
          <w:szCs w:val="28"/>
        </w:rPr>
      </w:pPr>
      <w:r w:rsidRPr="005F6FC5">
        <w:rPr>
          <w:sz w:val="28"/>
          <w:szCs w:val="28"/>
          <w:lang w:val="uk-UA"/>
        </w:rPr>
        <w:t>- ухвалення регуляторного акта – рішення виконкому міської ради «</w:t>
      </w:r>
      <w:r w:rsidR="005F6FC5" w:rsidRPr="005F6FC5">
        <w:rPr>
          <w:sz w:val="28"/>
          <w:szCs w:val="28"/>
        </w:rPr>
        <w:t xml:space="preserve">Про </w:t>
      </w:r>
      <w:proofErr w:type="spellStart"/>
      <w:r w:rsidR="005F6FC5" w:rsidRPr="005F6FC5">
        <w:rPr>
          <w:sz w:val="28"/>
          <w:szCs w:val="28"/>
        </w:rPr>
        <w:t>коригування</w:t>
      </w:r>
      <w:proofErr w:type="spellEnd"/>
      <w:r w:rsidR="005F6FC5" w:rsidRPr="005F6FC5">
        <w:rPr>
          <w:sz w:val="28"/>
          <w:szCs w:val="28"/>
          <w:lang w:val="uk-UA"/>
        </w:rPr>
        <w:t xml:space="preserve"> </w:t>
      </w:r>
      <w:r w:rsidR="005F6FC5" w:rsidRPr="005F6FC5">
        <w:rPr>
          <w:sz w:val="28"/>
          <w:szCs w:val="28"/>
        </w:rPr>
        <w:t>тарифів на послуги</w:t>
      </w:r>
      <w:r w:rsidR="005F6FC5" w:rsidRPr="005F6FC5">
        <w:rPr>
          <w:sz w:val="28"/>
          <w:szCs w:val="28"/>
          <w:lang w:val="uk-UA"/>
        </w:rPr>
        <w:t xml:space="preserve"> </w:t>
      </w:r>
      <w:proofErr w:type="spellStart"/>
      <w:r w:rsidR="005F6FC5" w:rsidRPr="005F6FC5">
        <w:rPr>
          <w:sz w:val="28"/>
          <w:szCs w:val="28"/>
        </w:rPr>
        <w:t>із</w:t>
      </w:r>
      <w:proofErr w:type="spellEnd"/>
      <w:r w:rsidR="005F6FC5" w:rsidRPr="005F6FC5">
        <w:rPr>
          <w:sz w:val="28"/>
          <w:szCs w:val="28"/>
          <w:lang w:val="uk-UA"/>
        </w:rPr>
        <w:t xml:space="preserve"> </w:t>
      </w:r>
      <w:proofErr w:type="spellStart"/>
      <w:r w:rsidR="005F6FC5" w:rsidRPr="005F6FC5">
        <w:rPr>
          <w:sz w:val="28"/>
          <w:szCs w:val="28"/>
        </w:rPr>
        <w:t>вивезення</w:t>
      </w:r>
      <w:proofErr w:type="spellEnd"/>
      <w:r w:rsidR="005F6FC5" w:rsidRPr="005F6FC5">
        <w:rPr>
          <w:sz w:val="28"/>
          <w:szCs w:val="28"/>
          <w:lang w:val="uk-UA"/>
        </w:rPr>
        <w:t xml:space="preserve"> </w:t>
      </w:r>
      <w:proofErr w:type="spellStart"/>
      <w:r w:rsidR="005F6FC5" w:rsidRPr="005F6FC5">
        <w:rPr>
          <w:sz w:val="28"/>
          <w:szCs w:val="28"/>
        </w:rPr>
        <w:t>твердих</w:t>
      </w:r>
      <w:proofErr w:type="spellEnd"/>
      <w:r w:rsidR="005F6FC5" w:rsidRPr="005F6FC5">
        <w:rPr>
          <w:sz w:val="28"/>
          <w:szCs w:val="28"/>
        </w:rPr>
        <w:t xml:space="preserve"> та </w:t>
      </w:r>
      <w:proofErr w:type="spellStart"/>
      <w:r w:rsidR="005F6FC5" w:rsidRPr="005F6FC5">
        <w:rPr>
          <w:sz w:val="28"/>
          <w:szCs w:val="28"/>
        </w:rPr>
        <w:t>великогабаритних</w:t>
      </w:r>
      <w:proofErr w:type="spellEnd"/>
      <w:r w:rsidR="005F6FC5" w:rsidRPr="005F6FC5">
        <w:rPr>
          <w:sz w:val="28"/>
          <w:szCs w:val="28"/>
          <w:lang w:val="uk-UA"/>
        </w:rPr>
        <w:t xml:space="preserve"> </w:t>
      </w:r>
      <w:proofErr w:type="spellStart"/>
      <w:r w:rsidR="005F6FC5" w:rsidRPr="005F6FC5">
        <w:rPr>
          <w:sz w:val="28"/>
          <w:szCs w:val="28"/>
        </w:rPr>
        <w:t>побутових</w:t>
      </w:r>
      <w:proofErr w:type="spellEnd"/>
      <w:r w:rsidR="005F6FC5" w:rsidRPr="005F6FC5">
        <w:rPr>
          <w:sz w:val="28"/>
          <w:szCs w:val="28"/>
          <w:lang w:val="uk-UA"/>
        </w:rPr>
        <w:t xml:space="preserve"> </w:t>
      </w:r>
      <w:proofErr w:type="spellStart"/>
      <w:r w:rsidR="005F6FC5" w:rsidRPr="005F6FC5">
        <w:rPr>
          <w:sz w:val="28"/>
          <w:szCs w:val="28"/>
        </w:rPr>
        <w:t>відходів</w:t>
      </w:r>
      <w:proofErr w:type="spellEnd"/>
      <w:r w:rsidR="005F6FC5" w:rsidRPr="005F6FC5">
        <w:rPr>
          <w:sz w:val="28"/>
          <w:szCs w:val="28"/>
          <w:lang w:val="uk-UA"/>
        </w:rPr>
        <w:t>»</w:t>
      </w:r>
      <w:r w:rsidR="00B1270E">
        <w:rPr>
          <w:sz w:val="28"/>
          <w:szCs w:val="28"/>
        </w:rPr>
        <w:t>.</w:t>
      </w:r>
    </w:p>
    <w:p w14:paraId="1782197E" w14:textId="77777777" w:rsidR="009C4FA2" w:rsidRPr="00167A9A" w:rsidRDefault="009C4FA2" w:rsidP="00EA4D32">
      <w:pPr>
        <w:ind w:firstLine="708"/>
        <w:jc w:val="both"/>
        <w:rPr>
          <w:sz w:val="28"/>
          <w:szCs w:val="28"/>
          <w:lang w:val="uk-UA"/>
        </w:rPr>
      </w:pPr>
      <w:r w:rsidRPr="00167A9A">
        <w:rPr>
          <w:rStyle w:val="a7"/>
          <w:sz w:val="28"/>
          <w:szCs w:val="28"/>
          <w:lang w:val="uk-UA"/>
        </w:rPr>
        <w:t>Альтернатива є прийнятною, бо досягає мети регулювання</w:t>
      </w:r>
      <w:r w:rsidRPr="00167A9A">
        <w:rPr>
          <w:sz w:val="28"/>
          <w:szCs w:val="28"/>
          <w:lang w:val="uk-UA"/>
        </w:rPr>
        <w:t>.</w:t>
      </w:r>
    </w:p>
    <w:p w14:paraId="1782197F" w14:textId="77777777" w:rsidR="009C4FA2" w:rsidRPr="00167A9A" w:rsidRDefault="009C4FA2" w:rsidP="00EA4D32">
      <w:pPr>
        <w:ind w:firstLine="708"/>
        <w:jc w:val="both"/>
        <w:rPr>
          <w:b/>
          <w:sz w:val="28"/>
          <w:szCs w:val="28"/>
          <w:lang w:val="uk-UA"/>
        </w:rPr>
      </w:pPr>
      <w:r w:rsidRPr="00167A9A">
        <w:rPr>
          <w:b/>
          <w:sz w:val="28"/>
          <w:szCs w:val="28"/>
        </w:rPr>
        <w:t>7.Аргументація</w:t>
      </w:r>
      <w:r w:rsidR="00C7061D">
        <w:rPr>
          <w:b/>
          <w:sz w:val="28"/>
          <w:szCs w:val="28"/>
          <w:lang w:val="uk-UA"/>
        </w:rPr>
        <w:t xml:space="preserve"> </w:t>
      </w:r>
      <w:r w:rsidRPr="00167A9A">
        <w:rPr>
          <w:b/>
          <w:sz w:val="28"/>
          <w:szCs w:val="28"/>
        </w:rPr>
        <w:t>щодо</w:t>
      </w:r>
      <w:r w:rsidR="00C7061D">
        <w:rPr>
          <w:b/>
          <w:sz w:val="28"/>
          <w:szCs w:val="28"/>
          <w:lang w:val="uk-UA"/>
        </w:rPr>
        <w:t xml:space="preserve"> </w:t>
      </w:r>
      <w:proofErr w:type="spellStart"/>
      <w:r w:rsidRPr="00167A9A">
        <w:rPr>
          <w:b/>
          <w:sz w:val="28"/>
          <w:szCs w:val="28"/>
        </w:rPr>
        <w:t>переваг</w:t>
      </w:r>
      <w:proofErr w:type="spellEnd"/>
      <w:r w:rsidR="00C7061D">
        <w:rPr>
          <w:b/>
          <w:sz w:val="28"/>
          <w:szCs w:val="28"/>
          <w:lang w:val="uk-UA"/>
        </w:rPr>
        <w:t xml:space="preserve"> </w:t>
      </w:r>
      <w:proofErr w:type="spellStart"/>
      <w:r w:rsidRPr="00167A9A">
        <w:rPr>
          <w:b/>
          <w:sz w:val="28"/>
          <w:szCs w:val="28"/>
        </w:rPr>
        <w:t>обраного</w:t>
      </w:r>
      <w:proofErr w:type="spellEnd"/>
      <w:r w:rsidRPr="00167A9A">
        <w:rPr>
          <w:b/>
          <w:sz w:val="28"/>
          <w:szCs w:val="28"/>
        </w:rPr>
        <w:t xml:space="preserve"> способу </w:t>
      </w:r>
      <w:proofErr w:type="spellStart"/>
      <w:r w:rsidRPr="00167A9A">
        <w:rPr>
          <w:b/>
          <w:sz w:val="28"/>
          <w:szCs w:val="28"/>
        </w:rPr>
        <w:t>досягнення</w:t>
      </w:r>
      <w:proofErr w:type="spellEnd"/>
      <w:r w:rsidR="00C7061D">
        <w:rPr>
          <w:b/>
          <w:sz w:val="28"/>
          <w:szCs w:val="28"/>
          <w:lang w:val="uk-UA"/>
        </w:rPr>
        <w:t xml:space="preserve"> </w:t>
      </w:r>
      <w:proofErr w:type="spellStart"/>
      <w:r w:rsidRPr="00167A9A">
        <w:rPr>
          <w:b/>
          <w:sz w:val="28"/>
          <w:szCs w:val="28"/>
        </w:rPr>
        <w:t>визначених</w:t>
      </w:r>
      <w:proofErr w:type="spellEnd"/>
      <w:r w:rsidRPr="00167A9A">
        <w:rPr>
          <w:b/>
          <w:sz w:val="28"/>
          <w:szCs w:val="28"/>
        </w:rPr>
        <w:t xml:space="preserve"> цілей</w:t>
      </w:r>
    </w:p>
    <w:p w14:paraId="17821980" w14:textId="77777777" w:rsidR="009C4FA2" w:rsidRPr="00167A9A" w:rsidRDefault="009C4FA2" w:rsidP="00167A9A">
      <w:pPr>
        <w:jc w:val="both"/>
        <w:rPr>
          <w:bCs/>
          <w:sz w:val="28"/>
          <w:szCs w:val="28"/>
          <w:lang w:val="uk-UA"/>
        </w:rPr>
      </w:pPr>
      <w:r w:rsidRPr="00167A9A">
        <w:rPr>
          <w:b/>
          <w:sz w:val="28"/>
          <w:szCs w:val="28"/>
          <w:lang w:val="uk-UA"/>
        </w:rPr>
        <w:tab/>
      </w:r>
      <w:r w:rsidRPr="00167A9A">
        <w:rPr>
          <w:bCs/>
          <w:sz w:val="28"/>
          <w:szCs w:val="28"/>
          <w:lang w:val="uk-UA"/>
        </w:rPr>
        <w:t xml:space="preserve">Різниця в тарифах на послуги з </w:t>
      </w:r>
      <w:r w:rsidR="00C7061D">
        <w:rPr>
          <w:sz w:val="28"/>
          <w:szCs w:val="28"/>
          <w:lang w:val="uk-UA"/>
        </w:rPr>
        <w:t>поводження з побутовими відходами</w:t>
      </w:r>
      <w:r w:rsidR="00C7061D">
        <w:rPr>
          <w:bCs/>
          <w:sz w:val="28"/>
          <w:szCs w:val="28"/>
          <w:lang w:val="uk-UA"/>
        </w:rPr>
        <w:t xml:space="preserve"> виникла у зв’язку </w:t>
      </w:r>
      <w:r w:rsidR="00F5102D">
        <w:rPr>
          <w:bCs/>
          <w:sz w:val="28"/>
          <w:szCs w:val="28"/>
          <w:lang w:val="uk-UA"/>
        </w:rPr>
        <w:t xml:space="preserve">з невідповідністю їх </w:t>
      </w:r>
      <w:r w:rsidRPr="00167A9A">
        <w:rPr>
          <w:bCs/>
          <w:sz w:val="28"/>
          <w:szCs w:val="28"/>
          <w:lang w:val="uk-UA"/>
        </w:rPr>
        <w:t xml:space="preserve">фактичної  вартості  </w:t>
      </w:r>
      <w:r w:rsidRPr="00167A9A">
        <w:rPr>
          <w:sz w:val="28"/>
          <w:szCs w:val="28"/>
          <w:lang w:val="uk-UA"/>
        </w:rPr>
        <w:t xml:space="preserve">– </w:t>
      </w:r>
      <w:r w:rsidRPr="00167A9A">
        <w:rPr>
          <w:bCs/>
          <w:sz w:val="28"/>
          <w:szCs w:val="28"/>
          <w:lang w:val="uk-UA"/>
        </w:rPr>
        <w:t xml:space="preserve">вартості  складових   частин  витрат (зміна </w:t>
      </w:r>
      <w:r w:rsidR="00AF0FE1">
        <w:rPr>
          <w:bCs/>
          <w:sz w:val="28"/>
          <w:szCs w:val="28"/>
          <w:lang w:val="uk-UA"/>
        </w:rPr>
        <w:t>вартості складових тарифу</w:t>
      </w:r>
      <w:r w:rsidRPr="00167A9A">
        <w:rPr>
          <w:bCs/>
          <w:sz w:val="28"/>
          <w:szCs w:val="28"/>
          <w:lang w:val="uk-UA"/>
        </w:rPr>
        <w:t>).</w:t>
      </w:r>
    </w:p>
    <w:p w14:paraId="17821981" w14:textId="77777777" w:rsidR="009C4FA2" w:rsidRPr="00167A9A" w:rsidRDefault="009C4FA2" w:rsidP="00EA4D32">
      <w:pPr>
        <w:ind w:firstLine="708"/>
        <w:jc w:val="both"/>
        <w:rPr>
          <w:sz w:val="28"/>
          <w:szCs w:val="28"/>
          <w:lang w:val="uk-UA"/>
        </w:rPr>
      </w:pPr>
      <w:r w:rsidRPr="00167A9A">
        <w:rPr>
          <w:sz w:val="28"/>
          <w:szCs w:val="28"/>
          <w:lang w:val="uk-UA"/>
        </w:rPr>
        <w:t xml:space="preserve">Перевагою обраного способу досягнення визначених цілей є коригування тарифів на послуги </w:t>
      </w:r>
      <w:r w:rsidR="00F5102D">
        <w:rPr>
          <w:sz w:val="28"/>
          <w:szCs w:val="28"/>
          <w:lang w:val="uk-UA"/>
        </w:rPr>
        <w:t>з поводження з побутовими відходами</w:t>
      </w:r>
      <w:r w:rsidRPr="00167A9A">
        <w:rPr>
          <w:sz w:val="28"/>
          <w:szCs w:val="28"/>
          <w:lang w:val="uk-UA"/>
        </w:rPr>
        <w:t xml:space="preserve"> згідно з вимогами чинного законодавства України і, як наслідок:</w:t>
      </w:r>
    </w:p>
    <w:p w14:paraId="17821982" w14:textId="77777777" w:rsidR="009C4FA2" w:rsidRPr="00167A9A" w:rsidRDefault="009C4FA2" w:rsidP="00EA4D32">
      <w:pPr>
        <w:ind w:firstLine="708"/>
        <w:jc w:val="both"/>
        <w:rPr>
          <w:sz w:val="28"/>
          <w:szCs w:val="28"/>
          <w:lang w:val="uk-UA"/>
        </w:rPr>
      </w:pPr>
      <w:r w:rsidRPr="00167A9A">
        <w:rPr>
          <w:sz w:val="28"/>
          <w:szCs w:val="28"/>
          <w:lang w:val="uk-UA"/>
        </w:rPr>
        <w:t>- підвищення рівня якості організації робіт у сфері поводження з побутовими відходами;</w:t>
      </w:r>
    </w:p>
    <w:p w14:paraId="17821983" w14:textId="77777777" w:rsidR="009C4FA2" w:rsidRPr="00167A9A" w:rsidRDefault="009C4FA2" w:rsidP="00EA4D32">
      <w:pPr>
        <w:ind w:left="708"/>
        <w:jc w:val="both"/>
        <w:rPr>
          <w:sz w:val="28"/>
          <w:szCs w:val="28"/>
          <w:lang w:val="uk-UA"/>
        </w:rPr>
      </w:pPr>
      <w:r w:rsidRPr="00167A9A">
        <w:rPr>
          <w:sz w:val="28"/>
          <w:szCs w:val="28"/>
          <w:lang w:val="uk-UA"/>
        </w:rPr>
        <w:t>-  поліпшення санітарно-епідеміологічного стану міста;</w:t>
      </w:r>
    </w:p>
    <w:p w14:paraId="17821984" w14:textId="77777777" w:rsidR="009C4FA2" w:rsidRPr="00167A9A" w:rsidRDefault="009C4FA2" w:rsidP="002C3325">
      <w:pPr>
        <w:ind w:firstLine="709"/>
        <w:jc w:val="both"/>
        <w:rPr>
          <w:sz w:val="28"/>
          <w:szCs w:val="28"/>
          <w:lang w:val="uk-UA"/>
        </w:rPr>
      </w:pPr>
      <w:r w:rsidRPr="00167A9A">
        <w:rPr>
          <w:sz w:val="28"/>
          <w:szCs w:val="28"/>
          <w:lang w:val="uk-UA"/>
        </w:rPr>
        <w:t>- зменшення навантаження на міський бюджет у частині виділення коштів на ліквідацію несанкціонованих звалищ відходів.</w:t>
      </w:r>
    </w:p>
    <w:p w14:paraId="17821985" w14:textId="77777777" w:rsidR="009C4FA2" w:rsidRPr="00167A9A" w:rsidRDefault="009C4FA2" w:rsidP="00EA4D32">
      <w:pPr>
        <w:ind w:firstLine="708"/>
        <w:jc w:val="both"/>
        <w:rPr>
          <w:sz w:val="12"/>
          <w:szCs w:val="12"/>
          <w:lang w:val="uk-UA"/>
        </w:rPr>
      </w:pPr>
    </w:p>
    <w:p w14:paraId="17821986" w14:textId="77777777" w:rsidR="009C4FA2" w:rsidRPr="00167A9A" w:rsidRDefault="009C4FA2" w:rsidP="00EA4D32">
      <w:pPr>
        <w:jc w:val="both"/>
        <w:rPr>
          <w:b/>
          <w:sz w:val="28"/>
          <w:szCs w:val="28"/>
          <w:lang w:val="uk-UA"/>
        </w:rPr>
      </w:pPr>
      <w:r w:rsidRPr="00167A9A">
        <w:rPr>
          <w:sz w:val="28"/>
          <w:szCs w:val="28"/>
          <w:lang w:val="uk-UA"/>
        </w:rPr>
        <w:tab/>
      </w:r>
      <w:r w:rsidRPr="00167A9A">
        <w:rPr>
          <w:b/>
          <w:sz w:val="28"/>
          <w:szCs w:val="28"/>
        </w:rPr>
        <w:t xml:space="preserve">8. </w:t>
      </w:r>
      <w:proofErr w:type="spellStart"/>
      <w:r w:rsidRPr="00167A9A">
        <w:rPr>
          <w:b/>
          <w:sz w:val="28"/>
          <w:szCs w:val="28"/>
        </w:rPr>
        <w:t>Механізми</w:t>
      </w:r>
      <w:proofErr w:type="spellEnd"/>
      <w:r w:rsidRPr="00167A9A">
        <w:rPr>
          <w:b/>
          <w:sz w:val="28"/>
          <w:szCs w:val="28"/>
        </w:rPr>
        <w:t xml:space="preserve"> та заходи, які</w:t>
      </w:r>
      <w:r w:rsidR="00F5102D">
        <w:rPr>
          <w:b/>
          <w:sz w:val="28"/>
          <w:szCs w:val="28"/>
          <w:lang w:val="uk-UA"/>
        </w:rPr>
        <w:t xml:space="preserve"> </w:t>
      </w:r>
      <w:proofErr w:type="spellStart"/>
      <w:r w:rsidRPr="00167A9A">
        <w:rPr>
          <w:b/>
          <w:sz w:val="28"/>
          <w:szCs w:val="28"/>
        </w:rPr>
        <w:t>забезпечать</w:t>
      </w:r>
      <w:proofErr w:type="spellEnd"/>
      <w:r w:rsidR="00F5102D">
        <w:rPr>
          <w:b/>
          <w:sz w:val="28"/>
          <w:szCs w:val="28"/>
          <w:lang w:val="uk-UA"/>
        </w:rPr>
        <w:t xml:space="preserve"> </w:t>
      </w:r>
      <w:r w:rsidRPr="00167A9A">
        <w:rPr>
          <w:b/>
          <w:sz w:val="28"/>
          <w:szCs w:val="28"/>
        </w:rPr>
        <w:t>розв’язання</w:t>
      </w:r>
      <w:r w:rsidR="00F5102D">
        <w:rPr>
          <w:b/>
          <w:sz w:val="28"/>
          <w:szCs w:val="28"/>
          <w:lang w:val="uk-UA"/>
        </w:rPr>
        <w:t xml:space="preserve"> </w:t>
      </w:r>
      <w:proofErr w:type="spellStart"/>
      <w:r w:rsidRPr="00167A9A">
        <w:rPr>
          <w:b/>
          <w:sz w:val="28"/>
          <w:szCs w:val="28"/>
        </w:rPr>
        <w:t>визначених</w:t>
      </w:r>
      <w:proofErr w:type="spellEnd"/>
      <w:r w:rsidRPr="00167A9A">
        <w:rPr>
          <w:b/>
          <w:sz w:val="28"/>
          <w:szCs w:val="28"/>
        </w:rPr>
        <w:t xml:space="preserve"> проблем шляхом прийняття</w:t>
      </w:r>
      <w:r w:rsidR="00F5102D">
        <w:rPr>
          <w:b/>
          <w:sz w:val="28"/>
          <w:szCs w:val="28"/>
          <w:lang w:val="uk-UA"/>
        </w:rPr>
        <w:t xml:space="preserve"> </w:t>
      </w:r>
      <w:proofErr w:type="spellStart"/>
      <w:r w:rsidRPr="00167A9A">
        <w:rPr>
          <w:b/>
          <w:sz w:val="28"/>
          <w:szCs w:val="28"/>
        </w:rPr>
        <w:t>запропонованого</w:t>
      </w:r>
      <w:proofErr w:type="spellEnd"/>
      <w:r w:rsidRPr="00167A9A">
        <w:rPr>
          <w:b/>
          <w:sz w:val="28"/>
          <w:szCs w:val="28"/>
        </w:rPr>
        <w:t xml:space="preserve"> регуляторного акта</w:t>
      </w:r>
    </w:p>
    <w:p w14:paraId="17821987" w14:textId="77777777" w:rsidR="009C4FA2" w:rsidRPr="00167A9A" w:rsidRDefault="009C4FA2" w:rsidP="00EA4D32">
      <w:pPr>
        <w:jc w:val="both"/>
        <w:rPr>
          <w:b/>
          <w:sz w:val="16"/>
          <w:szCs w:val="16"/>
          <w:lang w:val="uk-UA"/>
        </w:rPr>
      </w:pPr>
    </w:p>
    <w:p w14:paraId="17821988" w14:textId="77777777" w:rsidR="009C4FA2" w:rsidRPr="00167A9A" w:rsidRDefault="009C4FA2" w:rsidP="00EA4D32">
      <w:pPr>
        <w:ind w:firstLine="708"/>
        <w:jc w:val="both"/>
        <w:rPr>
          <w:bCs/>
          <w:sz w:val="28"/>
          <w:szCs w:val="28"/>
          <w:lang w:val="uk-UA"/>
        </w:rPr>
      </w:pPr>
      <w:r w:rsidRPr="00167A9A">
        <w:rPr>
          <w:bCs/>
          <w:sz w:val="28"/>
          <w:szCs w:val="28"/>
          <w:lang w:val="uk-UA"/>
        </w:rPr>
        <w:t>При ухваленні запропонованого акта будуть діяти такі механізми та заходи, що забезпечать розв’язання визначених проблем стосовно надання послуг</w:t>
      </w:r>
      <w:r w:rsidR="00F5102D">
        <w:rPr>
          <w:bCs/>
          <w:sz w:val="28"/>
          <w:szCs w:val="28"/>
          <w:lang w:val="uk-UA"/>
        </w:rPr>
        <w:t xml:space="preserve">и </w:t>
      </w:r>
      <w:r w:rsidR="00F5102D">
        <w:rPr>
          <w:sz w:val="28"/>
          <w:szCs w:val="28"/>
          <w:lang w:val="uk-UA"/>
        </w:rPr>
        <w:t>з поводження з побутовими відходами</w:t>
      </w:r>
      <w:r w:rsidRPr="00167A9A">
        <w:rPr>
          <w:bCs/>
          <w:sz w:val="28"/>
          <w:szCs w:val="28"/>
          <w:lang w:val="uk-UA"/>
        </w:rPr>
        <w:t>:</w:t>
      </w:r>
    </w:p>
    <w:p w14:paraId="17821989" w14:textId="77777777" w:rsidR="009C4FA2" w:rsidRPr="00167A9A" w:rsidRDefault="009C4FA2" w:rsidP="00EA4D32">
      <w:pPr>
        <w:ind w:firstLine="708"/>
        <w:jc w:val="both"/>
        <w:rPr>
          <w:bCs/>
          <w:sz w:val="28"/>
          <w:szCs w:val="28"/>
          <w:lang w:val="uk-UA"/>
        </w:rPr>
      </w:pPr>
      <w:r w:rsidRPr="00167A9A">
        <w:rPr>
          <w:bCs/>
          <w:sz w:val="28"/>
          <w:szCs w:val="28"/>
          <w:lang w:val="uk-UA"/>
        </w:rPr>
        <w:t>- процедури коригування індивідуальних складових витрат, що сприятимуть забезпеченню економічної обґрунтованості та прозорості запровадження зазначеного формування тарифу;</w:t>
      </w:r>
    </w:p>
    <w:p w14:paraId="1782198A" w14:textId="77777777" w:rsidR="009C4FA2" w:rsidRPr="00167A9A" w:rsidRDefault="009C4FA2" w:rsidP="00EA4D32">
      <w:pPr>
        <w:ind w:firstLine="708"/>
        <w:jc w:val="both"/>
        <w:rPr>
          <w:bCs/>
          <w:sz w:val="28"/>
          <w:szCs w:val="28"/>
          <w:lang w:val="uk-UA"/>
        </w:rPr>
      </w:pPr>
      <w:r w:rsidRPr="00167A9A">
        <w:rPr>
          <w:b/>
          <w:sz w:val="28"/>
          <w:szCs w:val="28"/>
          <w:lang w:val="uk-UA"/>
        </w:rPr>
        <w:t xml:space="preserve">- </w:t>
      </w:r>
      <w:r w:rsidRPr="00167A9A">
        <w:rPr>
          <w:bCs/>
          <w:sz w:val="28"/>
          <w:szCs w:val="28"/>
          <w:lang w:val="uk-UA"/>
        </w:rPr>
        <w:t>підвищення рівня організації робіт та якості послуг;</w:t>
      </w:r>
    </w:p>
    <w:p w14:paraId="1782198B" w14:textId="77777777" w:rsidR="009C4FA2" w:rsidRPr="00167A9A" w:rsidRDefault="009C4FA2" w:rsidP="00EA4D32">
      <w:pPr>
        <w:ind w:firstLine="708"/>
        <w:jc w:val="both"/>
        <w:rPr>
          <w:bCs/>
          <w:sz w:val="28"/>
          <w:szCs w:val="28"/>
          <w:lang w:val="uk-UA"/>
        </w:rPr>
      </w:pPr>
      <w:r w:rsidRPr="00167A9A">
        <w:rPr>
          <w:bCs/>
          <w:sz w:val="28"/>
          <w:szCs w:val="28"/>
          <w:lang w:val="uk-UA"/>
        </w:rPr>
        <w:lastRenderedPageBreak/>
        <w:t>- урегулювання відносин між виконавцем послуг і споживачами;</w:t>
      </w:r>
    </w:p>
    <w:p w14:paraId="1782198C" w14:textId="77777777" w:rsidR="009C4FA2" w:rsidRPr="00167A9A" w:rsidRDefault="009C4FA2" w:rsidP="00EA4D32">
      <w:pPr>
        <w:ind w:firstLine="708"/>
        <w:jc w:val="both"/>
        <w:rPr>
          <w:bCs/>
          <w:sz w:val="28"/>
          <w:szCs w:val="28"/>
          <w:lang w:val="uk-UA"/>
        </w:rPr>
      </w:pPr>
      <w:r w:rsidRPr="00167A9A">
        <w:rPr>
          <w:bCs/>
          <w:sz w:val="28"/>
          <w:szCs w:val="28"/>
          <w:lang w:val="uk-UA"/>
        </w:rPr>
        <w:t>- стабілізація фінансового стану підприємства-виконавця послуг</w:t>
      </w:r>
      <w:r w:rsidR="00F5102D">
        <w:rPr>
          <w:bCs/>
          <w:sz w:val="28"/>
          <w:szCs w:val="28"/>
          <w:lang w:val="uk-UA"/>
        </w:rPr>
        <w:t>и</w:t>
      </w:r>
      <w:r w:rsidRPr="00167A9A">
        <w:rPr>
          <w:bCs/>
          <w:sz w:val="28"/>
          <w:szCs w:val="28"/>
          <w:lang w:val="uk-UA"/>
        </w:rPr>
        <w:t xml:space="preserve"> </w:t>
      </w:r>
      <w:r w:rsidR="00F5102D">
        <w:rPr>
          <w:sz w:val="28"/>
          <w:szCs w:val="28"/>
          <w:lang w:val="uk-UA"/>
        </w:rPr>
        <w:t>з поводження з побутовими відходами</w:t>
      </w:r>
      <w:r w:rsidR="00B1270E">
        <w:rPr>
          <w:sz w:val="28"/>
          <w:szCs w:val="28"/>
          <w:lang w:val="uk-UA"/>
        </w:rPr>
        <w:t>.</w:t>
      </w:r>
    </w:p>
    <w:p w14:paraId="1782198D" w14:textId="77777777" w:rsidR="009C4FA2" w:rsidRPr="00167A9A" w:rsidRDefault="009C4FA2" w:rsidP="00EA4D32">
      <w:pPr>
        <w:tabs>
          <w:tab w:val="left" w:pos="0"/>
        </w:tabs>
        <w:jc w:val="both"/>
        <w:rPr>
          <w:b/>
          <w:sz w:val="12"/>
          <w:szCs w:val="12"/>
          <w:lang w:val="uk-UA"/>
        </w:rPr>
      </w:pPr>
    </w:p>
    <w:p w14:paraId="1782198E" w14:textId="77777777" w:rsidR="009C4FA2" w:rsidRPr="00167A9A" w:rsidRDefault="009C4FA2" w:rsidP="00EA4D32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 w:rsidRPr="00167A9A">
        <w:rPr>
          <w:b/>
          <w:sz w:val="28"/>
          <w:szCs w:val="28"/>
          <w:lang w:val="uk-UA"/>
        </w:rPr>
        <w:tab/>
        <w:t>9. Обґрунтування можливості досягнення визначених цілей у разі прийняття запропонованого регуляторного акта</w:t>
      </w:r>
    </w:p>
    <w:p w14:paraId="1782198F" w14:textId="77777777" w:rsidR="009C4FA2" w:rsidRPr="00167A9A" w:rsidRDefault="009C4FA2" w:rsidP="00EA4D32">
      <w:pPr>
        <w:tabs>
          <w:tab w:val="left" w:pos="0"/>
        </w:tabs>
        <w:jc w:val="both"/>
        <w:rPr>
          <w:sz w:val="16"/>
          <w:szCs w:val="16"/>
          <w:lang w:val="uk-UA"/>
        </w:rPr>
      </w:pPr>
    </w:p>
    <w:p w14:paraId="17821990" w14:textId="77777777" w:rsidR="009C4FA2" w:rsidRPr="00167A9A" w:rsidRDefault="009C4FA2" w:rsidP="002C3325">
      <w:pPr>
        <w:tabs>
          <w:tab w:val="left" w:pos="180"/>
          <w:tab w:val="left" w:pos="360"/>
        </w:tabs>
        <w:ind w:firstLine="709"/>
        <w:jc w:val="both"/>
        <w:rPr>
          <w:spacing w:val="-1"/>
          <w:sz w:val="28"/>
          <w:szCs w:val="28"/>
          <w:lang w:val="uk-UA"/>
        </w:rPr>
      </w:pPr>
      <w:r w:rsidRPr="00167A9A">
        <w:rPr>
          <w:spacing w:val="-1"/>
          <w:sz w:val="28"/>
          <w:szCs w:val="28"/>
          <w:lang w:val="uk-UA"/>
        </w:rPr>
        <w:t>Досягнення встановлених цілей можливе завдяки ухваленню запропонованого регуляторного акта, що надасть можливість забезпечити</w:t>
      </w:r>
      <w:r w:rsidRPr="00167A9A">
        <w:rPr>
          <w:bCs/>
          <w:sz w:val="28"/>
          <w:szCs w:val="28"/>
          <w:lang w:val="uk-UA"/>
        </w:rPr>
        <w:t xml:space="preserve"> врегулювання відносин між виконавцем послуг та споживачами</w:t>
      </w:r>
      <w:r w:rsidRPr="00167A9A">
        <w:rPr>
          <w:spacing w:val="-1"/>
          <w:sz w:val="28"/>
          <w:szCs w:val="28"/>
          <w:lang w:val="uk-UA"/>
        </w:rPr>
        <w:t xml:space="preserve"> й </w:t>
      </w:r>
      <w:r w:rsidRPr="00167A9A">
        <w:rPr>
          <w:bCs/>
          <w:sz w:val="28"/>
          <w:szCs w:val="28"/>
          <w:lang w:val="uk-UA"/>
        </w:rPr>
        <w:t xml:space="preserve">стабілізацію фінансового стану підприємства-виконавця послуг </w:t>
      </w:r>
      <w:r w:rsidR="00F5102D">
        <w:rPr>
          <w:sz w:val="28"/>
          <w:szCs w:val="28"/>
          <w:lang w:val="uk-UA"/>
        </w:rPr>
        <w:t>з поводження з побутовими відходами</w:t>
      </w:r>
      <w:r w:rsidRPr="00167A9A">
        <w:rPr>
          <w:bCs/>
          <w:sz w:val="28"/>
          <w:szCs w:val="28"/>
          <w:lang w:val="uk-UA"/>
        </w:rPr>
        <w:t xml:space="preserve">, установлення економічно обґрунтованих тарифів на послуги </w:t>
      </w:r>
      <w:r w:rsidR="00F5102D">
        <w:rPr>
          <w:sz w:val="28"/>
          <w:szCs w:val="28"/>
          <w:lang w:val="uk-UA"/>
        </w:rPr>
        <w:t>з поводження з побутовими відходами</w:t>
      </w:r>
      <w:r w:rsidRPr="00167A9A">
        <w:rPr>
          <w:bCs/>
          <w:sz w:val="28"/>
          <w:szCs w:val="28"/>
          <w:lang w:val="uk-UA"/>
        </w:rPr>
        <w:t>.</w:t>
      </w:r>
    </w:p>
    <w:p w14:paraId="17821991" w14:textId="77777777" w:rsidR="009C4FA2" w:rsidRPr="00167A9A" w:rsidRDefault="009C4FA2" w:rsidP="00EA4D32">
      <w:pPr>
        <w:ind w:firstLine="360"/>
        <w:jc w:val="both"/>
        <w:rPr>
          <w:spacing w:val="-1"/>
          <w:sz w:val="16"/>
          <w:szCs w:val="16"/>
          <w:lang w:val="uk-UA"/>
        </w:rPr>
      </w:pPr>
    </w:p>
    <w:p w14:paraId="17821992" w14:textId="77777777" w:rsidR="009C4FA2" w:rsidRPr="00167A9A" w:rsidRDefault="009C4FA2" w:rsidP="00EA4D32">
      <w:pPr>
        <w:ind w:firstLine="708"/>
        <w:jc w:val="both"/>
        <w:rPr>
          <w:b/>
          <w:sz w:val="28"/>
          <w:szCs w:val="28"/>
          <w:lang w:val="uk-UA"/>
        </w:rPr>
      </w:pPr>
      <w:r w:rsidRPr="00167A9A">
        <w:rPr>
          <w:b/>
          <w:sz w:val="28"/>
          <w:szCs w:val="28"/>
          <w:lang w:val="uk-UA"/>
        </w:rPr>
        <w:t>10. Обґрунтування можливості досягнення визначених цілей з найменшими витратами для суб’єктів господарювання, територіальної громади, органів місцевого самоврядування</w:t>
      </w:r>
    </w:p>
    <w:p w14:paraId="17821993" w14:textId="77777777" w:rsidR="009C4FA2" w:rsidRPr="00167A9A" w:rsidRDefault="009C4FA2" w:rsidP="00EA4D32">
      <w:pPr>
        <w:ind w:firstLine="708"/>
        <w:jc w:val="both"/>
        <w:rPr>
          <w:b/>
          <w:sz w:val="12"/>
          <w:szCs w:val="12"/>
          <w:lang w:val="uk-UA"/>
        </w:rPr>
      </w:pPr>
    </w:p>
    <w:p w14:paraId="17821994" w14:textId="77777777" w:rsidR="009C4FA2" w:rsidRPr="00167A9A" w:rsidRDefault="009C4FA2" w:rsidP="00EA4D32">
      <w:pPr>
        <w:ind w:firstLine="708"/>
        <w:jc w:val="both"/>
        <w:rPr>
          <w:bCs/>
          <w:sz w:val="28"/>
          <w:szCs w:val="28"/>
          <w:lang w:val="uk-UA"/>
        </w:rPr>
      </w:pPr>
      <w:r w:rsidRPr="00167A9A">
        <w:rPr>
          <w:bCs/>
          <w:sz w:val="28"/>
          <w:szCs w:val="28"/>
          <w:lang w:val="uk-UA"/>
        </w:rPr>
        <w:t xml:space="preserve">При встановленні відповідно до вимог чинного законодавства України  процедури коригування індивідуальних складових витрат, буде забезпечено економічну обґрунтованість та прозорість запровадження зазначеного тарифу на послуги </w:t>
      </w:r>
      <w:r w:rsidR="00F5102D">
        <w:rPr>
          <w:sz w:val="28"/>
          <w:szCs w:val="28"/>
          <w:lang w:val="uk-UA"/>
        </w:rPr>
        <w:t>з поводження з побутовими відходами</w:t>
      </w:r>
      <w:r w:rsidR="00AF0FE1">
        <w:rPr>
          <w:bCs/>
          <w:sz w:val="28"/>
          <w:szCs w:val="28"/>
          <w:lang w:val="uk-UA"/>
        </w:rPr>
        <w:t xml:space="preserve"> (твердими та </w:t>
      </w:r>
      <w:r w:rsidR="00F5102D">
        <w:rPr>
          <w:bCs/>
          <w:sz w:val="28"/>
          <w:szCs w:val="28"/>
          <w:lang w:val="uk-UA"/>
        </w:rPr>
        <w:t>великогабаритними</w:t>
      </w:r>
      <w:r w:rsidRPr="00167A9A">
        <w:rPr>
          <w:bCs/>
          <w:sz w:val="28"/>
          <w:szCs w:val="28"/>
          <w:lang w:val="uk-UA"/>
        </w:rPr>
        <w:t xml:space="preserve">), </w:t>
      </w:r>
      <w:r w:rsidRPr="00167A9A">
        <w:rPr>
          <w:sz w:val="28"/>
          <w:szCs w:val="28"/>
          <w:lang w:val="uk-UA"/>
        </w:rPr>
        <w:t>зменшиться навантаження на міський бюджет у частині виділення коштів на ліквідацію несанкціонованих звалищ</w:t>
      </w:r>
      <w:r w:rsidRPr="00167A9A">
        <w:rPr>
          <w:bCs/>
          <w:sz w:val="28"/>
          <w:szCs w:val="28"/>
          <w:lang w:val="uk-UA"/>
        </w:rPr>
        <w:t xml:space="preserve">. Споживачі </w:t>
      </w:r>
      <w:r w:rsidRPr="00167A9A">
        <w:rPr>
          <w:sz w:val="28"/>
          <w:szCs w:val="28"/>
          <w:lang w:val="uk-UA"/>
        </w:rPr>
        <w:t xml:space="preserve">– </w:t>
      </w:r>
      <w:r w:rsidRPr="00167A9A">
        <w:rPr>
          <w:bCs/>
          <w:sz w:val="28"/>
          <w:szCs w:val="28"/>
          <w:lang w:val="uk-UA"/>
        </w:rPr>
        <w:t>мешканці житлових будинків та приватного сектору, суб’єкти господарювання будуть нести витрати, пов’язані з оплатою наданих  послуг</w:t>
      </w:r>
      <w:r w:rsidR="00F5102D">
        <w:rPr>
          <w:bCs/>
          <w:sz w:val="28"/>
          <w:szCs w:val="28"/>
          <w:lang w:val="uk-UA"/>
        </w:rPr>
        <w:t>и</w:t>
      </w:r>
      <w:r w:rsidRPr="00167A9A">
        <w:rPr>
          <w:bCs/>
          <w:sz w:val="28"/>
          <w:szCs w:val="28"/>
          <w:lang w:val="uk-UA"/>
        </w:rPr>
        <w:t xml:space="preserve"> </w:t>
      </w:r>
      <w:r w:rsidR="00F5102D">
        <w:rPr>
          <w:sz w:val="28"/>
          <w:szCs w:val="28"/>
          <w:lang w:val="uk-UA"/>
        </w:rPr>
        <w:t>з поводження з побутовими відходами</w:t>
      </w:r>
      <w:r w:rsidR="00F5102D">
        <w:rPr>
          <w:bCs/>
          <w:sz w:val="28"/>
          <w:szCs w:val="28"/>
          <w:lang w:val="uk-UA"/>
        </w:rPr>
        <w:t>.</w:t>
      </w:r>
      <w:r w:rsidRPr="00167A9A">
        <w:rPr>
          <w:bCs/>
          <w:sz w:val="28"/>
          <w:szCs w:val="28"/>
          <w:lang w:val="uk-UA"/>
        </w:rPr>
        <w:t xml:space="preserve"> Суб’єкт господарювання-виконавець послуг</w:t>
      </w:r>
      <w:r w:rsidR="00F5102D">
        <w:rPr>
          <w:bCs/>
          <w:sz w:val="28"/>
          <w:szCs w:val="28"/>
          <w:lang w:val="uk-UA"/>
        </w:rPr>
        <w:t>и</w:t>
      </w:r>
      <w:r w:rsidRPr="00167A9A">
        <w:rPr>
          <w:bCs/>
          <w:sz w:val="28"/>
          <w:szCs w:val="28"/>
          <w:lang w:val="uk-UA"/>
        </w:rPr>
        <w:t xml:space="preserve"> </w:t>
      </w:r>
      <w:r w:rsidR="00F5102D">
        <w:rPr>
          <w:sz w:val="28"/>
          <w:szCs w:val="28"/>
          <w:lang w:val="uk-UA"/>
        </w:rPr>
        <w:t>з поводження з побутовими відходами</w:t>
      </w:r>
      <w:r w:rsidRPr="00167A9A">
        <w:rPr>
          <w:bCs/>
          <w:sz w:val="28"/>
          <w:szCs w:val="28"/>
          <w:lang w:val="uk-UA"/>
        </w:rPr>
        <w:t xml:space="preserve"> понесе витрати, пов’язані з організацією робіт з їх вивезення</w:t>
      </w:r>
      <w:r w:rsidR="006874B0">
        <w:rPr>
          <w:bCs/>
          <w:sz w:val="28"/>
          <w:szCs w:val="28"/>
          <w:lang w:val="uk-UA"/>
        </w:rPr>
        <w:t xml:space="preserve"> та захоронення</w:t>
      </w:r>
      <w:r w:rsidRPr="00167A9A">
        <w:rPr>
          <w:bCs/>
          <w:sz w:val="28"/>
          <w:szCs w:val="28"/>
          <w:lang w:val="uk-UA"/>
        </w:rPr>
        <w:t xml:space="preserve">. </w:t>
      </w:r>
    </w:p>
    <w:p w14:paraId="17821995" w14:textId="77777777" w:rsidR="009C4FA2" w:rsidRPr="00167A9A" w:rsidRDefault="009C4FA2" w:rsidP="00EA4D32">
      <w:pPr>
        <w:ind w:firstLine="708"/>
        <w:jc w:val="both"/>
        <w:rPr>
          <w:b/>
          <w:sz w:val="28"/>
          <w:szCs w:val="28"/>
          <w:lang w:val="uk-UA"/>
        </w:rPr>
      </w:pPr>
      <w:r w:rsidRPr="00167A9A">
        <w:rPr>
          <w:b/>
          <w:sz w:val="28"/>
          <w:szCs w:val="28"/>
          <w:lang w:val="uk-UA"/>
        </w:rPr>
        <w:t>11. Обґрунтування щодо вигод, які виникатимуть внаслідок дії запропонованого регуляторного акта, виправдовують відповідні витрати у випадку, якщо витрати та/або вигоди не можуть бути кількісно визначені</w:t>
      </w:r>
    </w:p>
    <w:p w14:paraId="17821996" w14:textId="77777777" w:rsidR="009C4FA2" w:rsidRPr="00167A9A" w:rsidRDefault="009C4FA2" w:rsidP="00EA4D32">
      <w:pPr>
        <w:ind w:firstLine="708"/>
        <w:jc w:val="both"/>
        <w:rPr>
          <w:sz w:val="28"/>
          <w:szCs w:val="28"/>
        </w:rPr>
      </w:pPr>
      <w:r w:rsidRPr="00167A9A">
        <w:rPr>
          <w:sz w:val="28"/>
          <w:szCs w:val="28"/>
        </w:rPr>
        <w:t>У</w:t>
      </w:r>
      <w:r w:rsidR="006874B0">
        <w:rPr>
          <w:sz w:val="28"/>
          <w:szCs w:val="28"/>
          <w:lang w:val="uk-UA"/>
        </w:rPr>
        <w:t xml:space="preserve"> </w:t>
      </w:r>
      <w:proofErr w:type="spellStart"/>
      <w:r w:rsidRPr="00167A9A">
        <w:rPr>
          <w:sz w:val="28"/>
          <w:szCs w:val="28"/>
        </w:rPr>
        <w:t>наслідок</w:t>
      </w:r>
      <w:proofErr w:type="spellEnd"/>
      <w:r w:rsidR="00062647">
        <w:rPr>
          <w:sz w:val="28"/>
          <w:szCs w:val="28"/>
          <w:lang w:val="uk-UA"/>
        </w:rPr>
        <w:t xml:space="preserve"> </w:t>
      </w:r>
      <w:r w:rsidRPr="00167A9A">
        <w:rPr>
          <w:sz w:val="28"/>
          <w:szCs w:val="28"/>
          <w:lang w:val="uk-UA"/>
        </w:rPr>
        <w:t xml:space="preserve">ухвалення запропонованого </w:t>
      </w:r>
      <w:r w:rsidRPr="00167A9A">
        <w:rPr>
          <w:sz w:val="28"/>
          <w:szCs w:val="28"/>
        </w:rPr>
        <w:t>регуляторного акта не всі</w:t>
      </w:r>
      <w:r w:rsidR="00062647">
        <w:rPr>
          <w:sz w:val="28"/>
          <w:szCs w:val="28"/>
          <w:lang w:val="uk-UA"/>
        </w:rPr>
        <w:t xml:space="preserve"> </w:t>
      </w:r>
      <w:proofErr w:type="spellStart"/>
      <w:r w:rsidRPr="00167A9A">
        <w:rPr>
          <w:sz w:val="28"/>
          <w:szCs w:val="28"/>
        </w:rPr>
        <w:t>вигоди</w:t>
      </w:r>
      <w:proofErr w:type="spellEnd"/>
      <w:r w:rsidR="00062647">
        <w:rPr>
          <w:sz w:val="28"/>
          <w:szCs w:val="28"/>
          <w:lang w:val="uk-UA"/>
        </w:rPr>
        <w:t xml:space="preserve"> </w:t>
      </w:r>
      <w:proofErr w:type="spellStart"/>
      <w:r w:rsidRPr="00167A9A">
        <w:rPr>
          <w:sz w:val="28"/>
          <w:szCs w:val="28"/>
        </w:rPr>
        <w:t>можуть</w:t>
      </w:r>
      <w:proofErr w:type="spellEnd"/>
      <w:r w:rsidRPr="00167A9A">
        <w:rPr>
          <w:sz w:val="28"/>
          <w:szCs w:val="28"/>
        </w:rPr>
        <w:t xml:space="preserve"> бути </w:t>
      </w:r>
      <w:proofErr w:type="spellStart"/>
      <w:r w:rsidRPr="00167A9A">
        <w:rPr>
          <w:sz w:val="28"/>
          <w:szCs w:val="28"/>
        </w:rPr>
        <w:t>кількісно</w:t>
      </w:r>
      <w:proofErr w:type="spellEnd"/>
      <w:r w:rsidR="00062647">
        <w:rPr>
          <w:sz w:val="28"/>
          <w:szCs w:val="28"/>
          <w:lang w:val="uk-UA"/>
        </w:rPr>
        <w:t xml:space="preserve"> </w:t>
      </w:r>
      <w:proofErr w:type="spellStart"/>
      <w:r w:rsidRPr="00167A9A">
        <w:rPr>
          <w:sz w:val="28"/>
          <w:szCs w:val="28"/>
        </w:rPr>
        <w:t>визначені</w:t>
      </w:r>
      <w:proofErr w:type="spellEnd"/>
      <w:r w:rsidRPr="00167A9A">
        <w:rPr>
          <w:sz w:val="28"/>
          <w:szCs w:val="28"/>
        </w:rPr>
        <w:t xml:space="preserve">, </w:t>
      </w:r>
      <w:proofErr w:type="spellStart"/>
      <w:r w:rsidRPr="00167A9A">
        <w:rPr>
          <w:sz w:val="28"/>
          <w:szCs w:val="28"/>
        </w:rPr>
        <w:t>серед</w:t>
      </w:r>
      <w:proofErr w:type="spellEnd"/>
      <w:r w:rsidRPr="00167A9A">
        <w:rPr>
          <w:sz w:val="28"/>
          <w:szCs w:val="28"/>
        </w:rPr>
        <w:t xml:space="preserve"> них:</w:t>
      </w:r>
    </w:p>
    <w:p w14:paraId="17821997" w14:textId="77777777" w:rsidR="009C4FA2" w:rsidRPr="00167A9A" w:rsidRDefault="009C4FA2" w:rsidP="002611DC">
      <w:pPr>
        <w:ind w:firstLine="708"/>
        <w:jc w:val="both"/>
        <w:rPr>
          <w:sz w:val="28"/>
          <w:szCs w:val="28"/>
          <w:lang w:val="uk-UA"/>
        </w:rPr>
      </w:pPr>
      <w:r w:rsidRPr="00167A9A">
        <w:rPr>
          <w:sz w:val="28"/>
          <w:szCs w:val="28"/>
          <w:lang w:val="uk-UA"/>
        </w:rPr>
        <w:t>- поліпшення санітарно-епідеміологічного стану міста;</w:t>
      </w:r>
    </w:p>
    <w:p w14:paraId="17821998" w14:textId="77777777" w:rsidR="009C4FA2" w:rsidRPr="00167A9A" w:rsidRDefault="009C4FA2" w:rsidP="00EA4D32">
      <w:pPr>
        <w:ind w:firstLine="708"/>
        <w:jc w:val="both"/>
        <w:rPr>
          <w:bCs/>
          <w:sz w:val="28"/>
          <w:szCs w:val="28"/>
          <w:lang w:val="uk-UA"/>
        </w:rPr>
      </w:pPr>
      <w:r w:rsidRPr="00D47ED1">
        <w:rPr>
          <w:bCs/>
          <w:sz w:val="28"/>
          <w:szCs w:val="28"/>
          <w:lang w:val="uk-UA"/>
        </w:rPr>
        <w:t>-підвищення</w:t>
      </w:r>
      <w:r w:rsidRPr="00167A9A">
        <w:rPr>
          <w:bCs/>
          <w:sz w:val="28"/>
          <w:szCs w:val="28"/>
          <w:lang w:val="uk-UA"/>
        </w:rPr>
        <w:t xml:space="preserve"> рівня організації робіт та якості послуг;</w:t>
      </w:r>
    </w:p>
    <w:p w14:paraId="17821999" w14:textId="77777777" w:rsidR="009C4FA2" w:rsidRPr="00167A9A" w:rsidRDefault="009C4FA2" w:rsidP="00EA4D32">
      <w:pPr>
        <w:ind w:firstLine="708"/>
        <w:jc w:val="both"/>
        <w:rPr>
          <w:bCs/>
          <w:sz w:val="28"/>
          <w:szCs w:val="28"/>
          <w:lang w:val="uk-UA"/>
        </w:rPr>
      </w:pPr>
      <w:r w:rsidRPr="00167A9A">
        <w:rPr>
          <w:bCs/>
          <w:sz w:val="28"/>
          <w:szCs w:val="28"/>
          <w:lang w:val="uk-UA"/>
        </w:rPr>
        <w:t>- урегулювання відносин між виконавцем послуг та споживачами;</w:t>
      </w:r>
    </w:p>
    <w:p w14:paraId="1782199A" w14:textId="77777777" w:rsidR="009C4FA2" w:rsidRPr="00167A9A" w:rsidRDefault="009C4FA2" w:rsidP="00EA4D32">
      <w:pPr>
        <w:ind w:firstLine="708"/>
        <w:jc w:val="both"/>
        <w:rPr>
          <w:bCs/>
          <w:sz w:val="28"/>
          <w:szCs w:val="28"/>
          <w:lang w:val="uk-UA"/>
        </w:rPr>
      </w:pPr>
      <w:r w:rsidRPr="00167A9A">
        <w:rPr>
          <w:bCs/>
          <w:sz w:val="28"/>
          <w:szCs w:val="28"/>
          <w:lang w:val="uk-UA"/>
        </w:rPr>
        <w:t xml:space="preserve">- стабілізація фінансового стану підприємства-виконавця послуг </w:t>
      </w:r>
      <w:r w:rsidR="00062647">
        <w:rPr>
          <w:sz w:val="28"/>
          <w:szCs w:val="28"/>
          <w:lang w:val="uk-UA"/>
        </w:rPr>
        <w:t>з поводження з побутовими відходами</w:t>
      </w:r>
      <w:r w:rsidRPr="00167A9A">
        <w:rPr>
          <w:bCs/>
          <w:sz w:val="28"/>
          <w:szCs w:val="28"/>
          <w:lang w:val="uk-UA"/>
        </w:rPr>
        <w:t>.</w:t>
      </w:r>
    </w:p>
    <w:p w14:paraId="1782199B" w14:textId="77777777" w:rsidR="009C4FA2" w:rsidRPr="00167A9A" w:rsidRDefault="009C4FA2" w:rsidP="00EA4D32">
      <w:pPr>
        <w:ind w:firstLine="708"/>
        <w:jc w:val="both"/>
        <w:rPr>
          <w:sz w:val="28"/>
          <w:szCs w:val="28"/>
        </w:rPr>
      </w:pPr>
      <w:r w:rsidRPr="00167A9A">
        <w:rPr>
          <w:sz w:val="28"/>
          <w:szCs w:val="28"/>
          <w:lang w:val="uk-UA"/>
        </w:rPr>
        <w:t>Ч</w:t>
      </w:r>
      <w:r w:rsidRPr="00167A9A">
        <w:rPr>
          <w:sz w:val="28"/>
          <w:szCs w:val="28"/>
        </w:rPr>
        <w:t>ас, що</w:t>
      </w:r>
      <w:r w:rsidR="00062647">
        <w:rPr>
          <w:sz w:val="28"/>
          <w:szCs w:val="28"/>
          <w:lang w:val="uk-UA"/>
        </w:rPr>
        <w:t xml:space="preserve"> </w:t>
      </w:r>
      <w:proofErr w:type="spellStart"/>
      <w:r w:rsidRPr="00167A9A">
        <w:rPr>
          <w:sz w:val="28"/>
          <w:szCs w:val="28"/>
        </w:rPr>
        <w:t>витрачатиметься</w:t>
      </w:r>
      <w:proofErr w:type="spellEnd"/>
      <w:r w:rsidRPr="00167A9A">
        <w:rPr>
          <w:sz w:val="28"/>
          <w:szCs w:val="28"/>
        </w:rPr>
        <w:t xml:space="preserve"> на виконання</w:t>
      </w:r>
      <w:r w:rsidR="00062647">
        <w:rPr>
          <w:sz w:val="28"/>
          <w:szCs w:val="28"/>
          <w:lang w:val="uk-UA"/>
        </w:rPr>
        <w:t xml:space="preserve"> </w:t>
      </w:r>
      <w:proofErr w:type="spellStart"/>
      <w:r w:rsidRPr="00167A9A">
        <w:rPr>
          <w:sz w:val="28"/>
          <w:szCs w:val="28"/>
        </w:rPr>
        <w:t>вимог</w:t>
      </w:r>
      <w:proofErr w:type="spellEnd"/>
      <w:r w:rsidR="00062647">
        <w:rPr>
          <w:sz w:val="28"/>
          <w:szCs w:val="28"/>
          <w:lang w:val="uk-UA"/>
        </w:rPr>
        <w:t xml:space="preserve"> </w:t>
      </w:r>
      <w:r w:rsidRPr="00167A9A">
        <w:rPr>
          <w:sz w:val="28"/>
          <w:szCs w:val="28"/>
        </w:rPr>
        <w:t>рішення</w:t>
      </w:r>
      <w:r w:rsidRPr="00167A9A">
        <w:rPr>
          <w:sz w:val="28"/>
          <w:szCs w:val="28"/>
          <w:lang w:val="uk-UA"/>
        </w:rPr>
        <w:t>,</w:t>
      </w:r>
      <w:r w:rsidR="00062647">
        <w:rPr>
          <w:sz w:val="28"/>
          <w:szCs w:val="28"/>
          <w:lang w:val="uk-UA"/>
        </w:rPr>
        <w:t xml:space="preserve"> </w:t>
      </w:r>
      <w:proofErr w:type="spellStart"/>
      <w:r w:rsidRPr="00167A9A">
        <w:rPr>
          <w:sz w:val="28"/>
          <w:szCs w:val="28"/>
        </w:rPr>
        <w:t>залишається</w:t>
      </w:r>
      <w:proofErr w:type="spellEnd"/>
      <w:r w:rsidR="00062647">
        <w:rPr>
          <w:sz w:val="28"/>
          <w:szCs w:val="28"/>
          <w:lang w:val="uk-UA"/>
        </w:rPr>
        <w:t xml:space="preserve"> </w:t>
      </w:r>
      <w:proofErr w:type="spellStart"/>
      <w:r w:rsidRPr="00167A9A">
        <w:rPr>
          <w:sz w:val="28"/>
          <w:szCs w:val="28"/>
        </w:rPr>
        <w:t>незмінним</w:t>
      </w:r>
      <w:proofErr w:type="spellEnd"/>
      <w:r w:rsidRPr="00167A9A">
        <w:rPr>
          <w:sz w:val="28"/>
          <w:szCs w:val="28"/>
        </w:rPr>
        <w:t>.</w:t>
      </w:r>
    </w:p>
    <w:p w14:paraId="1782199C" w14:textId="77777777" w:rsidR="009C4FA2" w:rsidRPr="00167A9A" w:rsidRDefault="009C4FA2" w:rsidP="00EA4D32">
      <w:pPr>
        <w:ind w:firstLine="708"/>
        <w:jc w:val="both"/>
        <w:rPr>
          <w:bCs/>
          <w:sz w:val="28"/>
          <w:szCs w:val="28"/>
          <w:lang w:val="uk-UA"/>
        </w:rPr>
      </w:pPr>
      <w:r w:rsidRPr="00167A9A">
        <w:rPr>
          <w:bCs/>
          <w:sz w:val="28"/>
          <w:szCs w:val="28"/>
          <w:lang w:val="uk-UA"/>
        </w:rPr>
        <w:t>Відповідно до Закону України «Про засади державної регуляторної політики у сфері господарської діяльності» основним положенням регуляторної політики є вимоги до рівня інформованості суб’єктів господарювання та громадян щодо ухвалених виконкомом міської ради рішень. Джерелами інформації є:</w:t>
      </w:r>
    </w:p>
    <w:p w14:paraId="1782199D" w14:textId="77777777" w:rsidR="009C4FA2" w:rsidRPr="00167A9A" w:rsidRDefault="009C4FA2" w:rsidP="00EA4D32">
      <w:pPr>
        <w:ind w:firstLine="708"/>
        <w:jc w:val="both"/>
        <w:rPr>
          <w:bCs/>
          <w:sz w:val="28"/>
          <w:szCs w:val="28"/>
          <w:lang w:val="uk-UA"/>
        </w:rPr>
      </w:pPr>
      <w:r w:rsidRPr="00167A9A">
        <w:rPr>
          <w:bCs/>
          <w:sz w:val="28"/>
          <w:szCs w:val="28"/>
          <w:lang w:val="uk-UA"/>
        </w:rPr>
        <w:t xml:space="preserve">- </w:t>
      </w:r>
      <w:r w:rsidR="00326FB1">
        <w:rPr>
          <w:bCs/>
          <w:sz w:val="28"/>
          <w:szCs w:val="28"/>
          <w:lang w:val="uk-UA"/>
        </w:rPr>
        <w:t>друковані видання, які діють на території міста Синельникове</w:t>
      </w:r>
      <w:r w:rsidRPr="00167A9A">
        <w:rPr>
          <w:bCs/>
          <w:sz w:val="28"/>
          <w:szCs w:val="28"/>
          <w:lang w:val="uk-UA"/>
        </w:rPr>
        <w:t>;</w:t>
      </w:r>
    </w:p>
    <w:p w14:paraId="1782199E" w14:textId="77777777" w:rsidR="009C4FA2" w:rsidRPr="00167A9A" w:rsidRDefault="009C4FA2" w:rsidP="00EA4D32">
      <w:pPr>
        <w:ind w:firstLine="708"/>
        <w:jc w:val="both"/>
        <w:rPr>
          <w:bCs/>
          <w:sz w:val="28"/>
          <w:szCs w:val="28"/>
          <w:lang w:val="uk-UA"/>
        </w:rPr>
      </w:pPr>
      <w:r w:rsidRPr="00167A9A">
        <w:rPr>
          <w:bCs/>
          <w:sz w:val="28"/>
          <w:szCs w:val="28"/>
          <w:lang w:val="uk-UA"/>
        </w:rPr>
        <w:t xml:space="preserve">- офіційний веб-сайт </w:t>
      </w:r>
      <w:r w:rsidR="00326FB1">
        <w:rPr>
          <w:bCs/>
          <w:sz w:val="28"/>
          <w:szCs w:val="28"/>
          <w:lang w:val="uk-UA"/>
        </w:rPr>
        <w:t>Синельниківської міської ради</w:t>
      </w:r>
      <w:r w:rsidRPr="00167A9A">
        <w:rPr>
          <w:bCs/>
          <w:sz w:val="28"/>
          <w:szCs w:val="28"/>
          <w:lang w:val="uk-UA"/>
        </w:rPr>
        <w:t xml:space="preserve">, розділ «Регуляторна політика». </w:t>
      </w:r>
    </w:p>
    <w:p w14:paraId="1782199F" w14:textId="77777777" w:rsidR="009C4FA2" w:rsidRPr="00167A9A" w:rsidRDefault="009C4FA2" w:rsidP="00EA4D32">
      <w:pPr>
        <w:ind w:firstLine="708"/>
        <w:jc w:val="both"/>
        <w:rPr>
          <w:b/>
          <w:sz w:val="28"/>
          <w:szCs w:val="28"/>
          <w:lang w:val="uk-UA"/>
        </w:rPr>
      </w:pPr>
      <w:r w:rsidRPr="00167A9A">
        <w:rPr>
          <w:b/>
          <w:sz w:val="28"/>
          <w:szCs w:val="28"/>
          <w:lang w:val="uk-UA"/>
        </w:rPr>
        <w:lastRenderedPageBreak/>
        <w:t xml:space="preserve">12. </w:t>
      </w:r>
      <w:r w:rsidR="00062647">
        <w:rPr>
          <w:b/>
          <w:sz w:val="28"/>
          <w:szCs w:val="28"/>
          <w:lang w:val="uk-UA"/>
        </w:rPr>
        <w:t xml:space="preserve">Оцінка можливості впровадження </w:t>
      </w:r>
      <w:r w:rsidRPr="00167A9A">
        <w:rPr>
          <w:b/>
          <w:sz w:val="28"/>
          <w:szCs w:val="28"/>
          <w:lang w:val="uk-UA"/>
        </w:rPr>
        <w:t>та виконання вимог регуляторного акта залежно від ресурсів, якими розпоряджаються органи державної влади, місцевого самоврядування, суб’єкти господарювання, які повинні впроваджувати та виконувати їх</w:t>
      </w:r>
    </w:p>
    <w:p w14:paraId="178219A0" w14:textId="77777777" w:rsidR="009C4FA2" w:rsidRPr="00167A9A" w:rsidRDefault="009C4FA2" w:rsidP="00EA4D32">
      <w:pPr>
        <w:pStyle w:val="a3"/>
        <w:spacing w:after="0"/>
        <w:ind w:firstLine="708"/>
        <w:jc w:val="both"/>
        <w:rPr>
          <w:sz w:val="28"/>
          <w:szCs w:val="28"/>
        </w:rPr>
      </w:pPr>
      <w:proofErr w:type="spellStart"/>
      <w:r w:rsidRPr="00167A9A">
        <w:rPr>
          <w:sz w:val="28"/>
          <w:szCs w:val="28"/>
        </w:rPr>
        <w:t>Упровадження</w:t>
      </w:r>
      <w:proofErr w:type="spellEnd"/>
      <w:r w:rsidRPr="00167A9A">
        <w:rPr>
          <w:sz w:val="28"/>
          <w:szCs w:val="28"/>
        </w:rPr>
        <w:t xml:space="preserve"> та виконання</w:t>
      </w:r>
      <w:r w:rsidR="00062647">
        <w:rPr>
          <w:sz w:val="28"/>
          <w:szCs w:val="28"/>
          <w:lang w:val="uk-UA"/>
        </w:rPr>
        <w:t xml:space="preserve"> </w:t>
      </w:r>
      <w:proofErr w:type="spellStart"/>
      <w:r w:rsidRPr="00167A9A">
        <w:rPr>
          <w:sz w:val="28"/>
          <w:szCs w:val="28"/>
        </w:rPr>
        <w:t>вимог</w:t>
      </w:r>
      <w:proofErr w:type="spellEnd"/>
      <w:r w:rsidRPr="00167A9A">
        <w:rPr>
          <w:sz w:val="28"/>
          <w:szCs w:val="28"/>
        </w:rPr>
        <w:t xml:space="preserve"> регуляторного акта не </w:t>
      </w:r>
      <w:proofErr w:type="spellStart"/>
      <w:r w:rsidRPr="00167A9A">
        <w:rPr>
          <w:sz w:val="28"/>
          <w:szCs w:val="28"/>
        </w:rPr>
        <w:t>залежить</w:t>
      </w:r>
      <w:proofErr w:type="spellEnd"/>
      <w:r w:rsidR="00062647">
        <w:rPr>
          <w:sz w:val="28"/>
          <w:szCs w:val="28"/>
          <w:lang w:val="uk-UA"/>
        </w:rPr>
        <w:t xml:space="preserve"> </w:t>
      </w:r>
      <w:r w:rsidRPr="00167A9A">
        <w:rPr>
          <w:sz w:val="28"/>
          <w:szCs w:val="28"/>
        </w:rPr>
        <w:t>від</w:t>
      </w:r>
      <w:r w:rsidR="00062647">
        <w:rPr>
          <w:sz w:val="28"/>
          <w:szCs w:val="28"/>
          <w:lang w:val="uk-UA"/>
        </w:rPr>
        <w:t xml:space="preserve"> </w:t>
      </w:r>
      <w:proofErr w:type="spellStart"/>
      <w:r w:rsidRPr="00167A9A">
        <w:rPr>
          <w:sz w:val="28"/>
          <w:szCs w:val="28"/>
        </w:rPr>
        <w:t>ресурсів</w:t>
      </w:r>
      <w:proofErr w:type="spellEnd"/>
      <w:r w:rsidR="00062647">
        <w:rPr>
          <w:sz w:val="28"/>
          <w:szCs w:val="28"/>
          <w:lang w:val="uk-UA"/>
        </w:rPr>
        <w:t xml:space="preserve"> </w:t>
      </w:r>
      <w:r w:rsidRPr="00167A9A">
        <w:rPr>
          <w:sz w:val="28"/>
          <w:szCs w:val="28"/>
        </w:rPr>
        <w:t>органів</w:t>
      </w:r>
      <w:r w:rsidR="00062647">
        <w:rPr>
          <w:sz w:val="28"/>
          <w:szCs w:val="28"/>
          <w:lang w:val="uk-UA"/>
        </w:rPr>
        <w:t xml:space="preserve"> </w:t>
      </w:r>
      <w:proofErr w:type="spellStart"/>
      <w:r w:rsidRPr="00167A9A">
        <w:rPr>
          <w:sz w:val="28"/>
          <w:szCs w:val="28"/>
        </w:rPr>
        <w:t>влади</w:t>
      </w:r>
      <w:proofErr w:type="spellEnd"/>
      <w:r w:rsidRPr="00167A9A">
        <w:rPr>
          <w:sz w:val="28"/>
          <w:szCs w:val="28"/>
        </w:rPr>
        <w:t>, місцевого</w:t>
      </w:r>
      <w:r w:rsidR="00062647">
        <w:rPr>
          <w:sz w:val="28"/>
          <w:szCs w:val="28"/>
          <w:lang w:val="uk-UA"/>
        </w:rPr>
        <w:t xml:space="preserve"> </w:t>
      </w:r>
      <w:r w:rsidRPr="00167A9A">
        <w:rPr>
          <w:sz w:val="28"/>
          <w:szCs w:val="28"/>
        </w:rPr>
        <w:t xml:space="preserve">самоврядування та </w:t>
      </w:r>
      <w:proofErr w:type="spellStart"/>
      <w:r w:rsidRPr="00167A9A">
        <w:rPr>
          <w:sz w:val="28"/>
          <w:szCs w:val="28"/>
        </w:rPr>
        <w:t>суб’єктів</w:t>
      </w:r>
      <w:proofErr w:type="spellEnd"/>
      <w:r w:rsidR="00062647">
        <w:rPr>
          <w:sz w:val="28"/>
          <w:szCs w:val="28"/>
          <w:lang w:val="uk-UA"/>
        </w:rPr>
        <w:t xml:space="preserve"> </w:t>
      </w:r>
      <w:proofErr w:type="spellStart"/>
      <w:r w:rsidRPr="00167A9A">
        <w:rPr>
          <w:sz w:val="28"/>
          <w:szCs w:val="28"/>
        </w:rPr>
        <w:t>господарювання</w:t>
      </w:r>
      <w:proofErr w:type="spellEnd"/>
      <w:r w:rsidRPr="00167A9A">
        <w:rPr>
          <w:sz w:val="28"/>
          <w:szCs w:val="28"/>
        </w:rPr>
        <w:t>.</w:t>
      </w:r>
    </w:p>
    <w:p w14:paraId="178219A1" w14:textId="77777777" w:rsidR="009C4FA2" w:rsidRPr="00167A9A" w:rsidRDefault="009C4FA2" w:rsidP="00EA4D32">
      <w:pPr>
        <w:ind w:firstLine="708"/>
        <w:jc w:val="both"/>
        <w:rPr>
          <w:b/>
          <w:sz w:val="28"/>
          <w:szCs w:val="28"/>
          <w:lang w:val="uk-UA"/>
        </w:rPr>
      </w:pPr>
      <w:r w:rsidRPr="00167A9A">
        <w:rPr>
          <w:b/>
          <w:sz w:val="28"/>
          <w:szCs w:val="28"/>
        </w:rPr>
        <w:t xml:space="preserve">13. </w:t>
      </w:r>
      <w:proofErr w:type="spellStart"/>
      <w:r w:rsidRPr="00167A9A">
        <w:rPr>
          <w:b/>
          <w:sz w:val="28"/>
          <w:szCs w:val="28"/>
        </w:rPr>
        <w:t>Оцінка</w:t>
      </w:r>
      <w:proofErr w:type="spellEnd"/>
      <w:r w:rsidR="00062647">
        <w:rPr>
          <w:b/>
          <w:sz w:val="28"/>
          <w:szCs w:val="28"/>
          <w:lang w:val="uk-UA"/>
        </w:rPr>
        <w:t xml:space="preserve"> </w:t>
      </w:r>
      <w:proofErr w:type="spellStart"/>
      <w:r w:rsidRPr="00167A9A">
        <w:rPr>
          <w:b/>
          <w:sz w:val="28"/>
          <w:szCs w:val="28"/>
        </w:rPr>
        <w:t>ризику</w:t>
      </w:r>
      <w:proofErr w:type="spellEnd"/>
      <w:r w:rsidR="00062647">
        <w:rPr>
          <w:b/>
          <w:sz w:val="28"/>
          <w:szCs w:val="28"/>
          <w:lang w:val="uk-UA"/>
        </w:rPr>
        <w:t xml:space="preserve"> </w:t>
      </w:r>
      <w:r w:rsidRPr="00167A9A">
        <w:rPr>
          <w:b/>
          <w:sz w:val="28"/>
          <w:szCs w:val="28"/>
        </w:rPr>
        <w:t>впливу</w:t>
      </w:r>
      <w:r w:rsidR="00062647">
        <w:rPr>
          <w:b/>
          <w:sz w:val="28"/>
          <w:szCs w:val="28"/>
          <w:lang w:val="uk-UA"/>
        </w:rPr>
        <w:t xml:space="preserve"> </w:t>
      </w:r>
      <w:proofErr w:type="spellStart"/>
      <w:r w:rsidRPr="00167A9A">
        <w:rPr>
          <w:b/>
          <w:sz w:val="28"/>
          <w:szCs w:val="28"/>
        </w:rPr>
        <w:t>зовнішніх</w:t>
      </w:r>
      <w:proofErr w:type="spellEnd"/>
      <w:r w:rsidR="00062647">
        <w:rPr>
          <w:b/>
          <w:sz w:val="28"/>
          <w:szCs w:val="28"/>
          <w:lang w:val="uk-UA"/>
        </w:rPr>
        <w:t xml:space="preserve"> </w:t>
      </w:r>
      <w:proofErr w:type="spellStart"/>
      <w:r w:rsidRPr="00167A9A">
        <w:rPr>
          <w:b/>
          <w:sz w:val="28"/>
          <w:szCs w:val="28"/>
        </w:rPr>
        <w:t>чинників</w:t>
      </w:r>
      <w:proofErr w:type="spellEnd"/>
      <w:r w:rsidRPr="00167A9A">
        <w:rPr>
          <w:b/>
          <w:sz w:val="28"/>
          <w:szCs w:val="28"/>
        </w:rPr>
        <w:t xml:space="preserve"> на дію</w:t>
      </w:r>
      <w:r w:rsidR="00062647">
        <w:rPr>
          <w:b/>
          <w:sz w:val="28"/>
          <w:szCs w:val="28"/>
          <w:lang w:val="uk-UA"/>
        </w:rPr>
        <w:t xml:space="preserve"> </w:t>
      </w:r>
      <w:proofErr w:type="spellStart"/>
      <w:r w:rsidRPr="00167A9A">
        <w:rPr>
          <w:b/>
          <w:sz w:val="28"/>
          <w:szCs w:val="28"/>
        </w:rPr>
        <w:t>запропонованого</w:t>
      </w:r>
      <w:proofErr w:type="spellEnd"/>
      <w:r w:rsidRPr="00167A9A">
        <w:rPr>
          <w:b/>
          <w:sz w:val="28"/>
          <w:szCs w:val="28"/>
        </w:rPr>
        <w:t xml:space="preserve"> регуляторного акта</w:t>
      </w:r>
    </w:p>
    <w:p w14:paraId="178219A2" w14:textId="77777777" w:rsidR="009C4FA2" w:rsidRPr="00167A9A" w:rsidRDefault="009C4FA2" w:rsidP="00EA4D32">
      <w:pPr>
        <w:ind w:firstLine="708"/>
        <w:jc w:val="both"/>
        <w:rPr>
          <w:sz w:val="28"/>
          <w:szCs w:val="28"/>
          <w:lang w:val="uk-UA"/>
        </w:rPr>
      </w:pPr>
      <w:r w:rsidRPr="00167A9A">
        <w:rPr>
          <w:sz w:val="28"/>
          <w:szCs w:val="28"/>
          <w:lang w:val="uk-UA"/>
        </w:rPr>
        <w:t>На дію акта можливий вплив зовнішніх чинників, таких як зміни та доповнення до чинного законодавства України. У подальшому внесення змін до зазначеного рішення можливе в разі зміни вимог чинного законодавства України або виникнення необхідності в нормативному врегулюванні певних правовідносин.</w:t>
      </w:r>
    </w:p>
    <w:p w14:paraId="178219A3" w14:textId="77777777" w:rsidR="009C4FA2" w:rsidRPr="00167A9A" w:rsidRDefault="009C4FA2" w:rsidP="00EA4D32">
      <w:pPr>
        <w:ind w:firstLine="708"/>
        <w:jc w:val="both"/>
        <w:rPr>
          <w:b/>
          <w:sz w:val="28"/>
          <w:szCs w:val="28"/>
          <w:lang w:val="uk-UA"/>
        </w:rPr>
      </w:pPr>
      <w:r w:rsidRPr="00167A9A">
        <w:rPr>
          <w:b/>
          <w:sz w:val="28"/>
          <w:szCs w:val="28"/>
          <w:lang w:val="uk-UA"/>
        </w:rPr>
        <w:t xml:space="preserve">14. </w:t>
      </w:r>
      <w:proofErr w:type="spellStart"/>
      <w:r w:rsidRPr="00167A9A">
        <w:rPr>
          <w:b/>
          <w:sz w:val="28"/>
          <w:szCs w:val="28"/>
          <w:lang w:val="uk-UA"/>
        </w:rPr>
        <w:t>Обгрунтування</w:t>
      </w:r>
      <w:proofErr w:type="spellEnd"/>
      <w:r w:rsidRPr="00167A9A">
        <w:rPr>
          <w:b/>
          <w:sz w:val="28"/>
          <w:szCs w:val="28"/>
          <w:lang w:val="uk-UA"/>
        </w:rPr>
        <w:t xml:space="preserve"> запропонованого терміну дії регуляторного акта</w:t>
      </w:r>
    </w:p>
    <w:p w14:paraId="178219A4" w14:textId="77777777" w:rsidR="009C4FA2" w:rsidRPr="00167A9A" w:rsidRDefault="009C4FA2" w:rsidP="00EA4D32">
      <w:pPr>
        <w:pStyle w:val="2"/>
        <w:spacing w:after="0" w:line="240" w:lineRule="auto"/>
        <w:ind w:left="0" w:firstLine="708"/>
        <w:jc w:val="both"/>
        <w:rPr>
          <w:sz w:val="28"/>
          <w:szCs w:val="28"/>
          <w:lang w:val="uk-UA"/>
        </w:rPr>
      </w:pPr>
      <w:r w:rsidRPr="00167A9A">
        <w:rPr>
          <w:sz w:val="28"/>
          <w:szCs w:val="28"/>
        </w:rPr>
        <w:t>Термін</w:t>
      </w:r>
      <w:r w:rsidR="00062647">
        <w:rPr>
          <w:sz w:val="28"/>
          <w:szCs w:val="28"/>
          <w:lang w:val="uk-UA"/>
        </w:rPr>
        <w:t xml:space="preserve"> </w:t>
      </w:r>
      <w:proofErr w:type="spellStart"/>
      <w:r w:rsidRPr="00167A9A">
        <w:rPr>
          <w:sz w:val="28"/>
          <w:szCs w:val="28"/>
        </w:rPr>
        <w:t>дії</w:t>
      </w:r>
      <w:proofErr w:type="spellEnd"/>
      <w:r w:rsidR="00062647">
        <w:rPr>
          <w:sz w:val="28"/>
          <w:szCs w:val="28"/>
          <w:lang w:val="uk-UA"/>
        </w:rPr>
        <w:t xml:space="preserve"> </w:t>
      </w:r>
      <w:proofErr w:type="spellStart"/>
      <w:r w:rsidRPr="00167A9A">
        <w:rPr>
          <w:sz w:val="28"/>
          <w:szCs w:val="28"/>
        </w:rPr>
        <w:t>запропонованого</w:t>
      </w:r>
      <w:proofErr w:type="spellEnd"/>
      <w:r w:rsidRPr="00167A9A">
        <w:rPr>
          <w:sz w:val="28"/>
          <w:szCs w:val="28"/>
        </w:rPr>
        <w:t xml:space="preserve"> регуляторного акта </w:t>
      </w:r>
      <w:proofErr w:type="spellStart"/>
      <w:r w:rsidRPr="00167A9A">
        <w:rPr>
          <w:sz w:val="28"/>
          <w:szCs w:val="28"/>
        </w:rPr>
        <w:t>визначається</w:t>
      </w:r>
      <w:proofErr w:type="spellEnd"/>
      <w:r w:rsidR="00062647">
        <w:rPr>
          <w:sz w:val="28"/>
          <w:szCs w:val="28"/>
          <w:lang w:val="uk-UA"/>
        </w:rPr>
        <w:t xml:space="preserve"> </w:t>
      </w:r>
      <w:r w:rsidRPr="00167A9A">
        <w:rPr>
          <w:sz w:val="28"/>
          <w:szCs w:val="28"/>
          <w:lang w:val="uk-UA"/>
        </w:rPr>
        <w:t xml:space="preserve">на </w:t>
      </w:r>
      <w:proofErr w:type="spellStart"/>
      <w:r w:rsidRPr="00167A9A">
        <w:rPr>
          <w:sz w:val="28"/>
          <w:szCs w:val="28"/>
        </w:rPr>
        <w:t>довгостроковий</w:t>
      </w:r>
      <w:proofErr w:type="spellEnd"/>
      <w:r w:rsidRPr="00167A9A">
        <w:rPr>
          <w:sz w:val="28"/>
          <w:szCs w:val="28"/>
          <w:lang w:val="uk-UA"/>
        </w:rPr>
        <w:t xml:space="preserve"> період. У разі </w:t>
      </w:r>
      <w:proofErr w:type="spellStart"/>
      <w:r w:rsidRPr="00167A9A">
        <w:rPr>
          <w:sz w:val="28"/>
          <w:szCs w:val="28"/>
          <w:lang w:val="uk-UA"/>
        </w:rPr>
        <w:t>ухваленн</w:t>
      </w:r>
      <w:proofErr w:type="spellEnd"/>
      <w:r w:rsidRPr="00167A9A">
        <w:rPr>
          <w:sz w:val="28"/>
          <w:szCs w:val="28"/>
        </w:rPr>
        <w:t>я нових</w:t>
      </w:r>
      <w:r w:rsidR="00062647">
        <w:rPr>
          <w:sz w:val="28"/>
          <w:szCs w:val="28"/>
          <w:lang w:val="uk-UA"/>
        </w:rPr>
        <w:t xml:space="preserve"> </w:t>
      </w:r>
      <w:proofErr w:type="spellStart"/>
      <w:r w:rsidRPr="00167A9A">
        <w:rPr>
          <w:sz w:val="28"/>
          <w:szCs w:val="28"/>
        </w:rPr>
        <w:t>нормативних</w:t>
      </w:r>
      <w:proofErr w:type="spellEnd"/>
      <w:r w:rsidR="00062647">
        <w:rPr>
          <w:sz w:val="28"/>
          <w:szCs w:val="28"/>
          <w:lang w:val="uk-UA"/>
        </w:rPr>
        <w:t xml:space="preserve"> </w:t>
      </w:r>
      <w:proofErr w:type="spellStart"/>
      <w:r w:rsidRPr="00167A9A">
        <w:rPr>
          <w:sz w:val="28"/>
          <w:szCs w:val="28"/>
        </w:rPr>
        <w:t>актів</w:t>
      </w:r>
      <w:proofErr w:type="spellEnd"/>
      <w:r w:rsidRPr="00167A9A">
        <w:rPr>
          <w:sz w:val="28"/>
          <w:szCs w:val="28"/>
          <w:lang w:val="uk-UA"/>
        </w:rPr>
        <w:t xml:space="preserve"> або за підсумками аналізу його результативності чи у зв’язку зі зміною вартості паливно-мастильних матеріалів до документа вноситимуться зміни.</w:t>
      </w:r>
    </w:p>
    <w:p w14:paraId="178219A5" w14:textId="77777777" w:rsidR="009C4FA2" w:rsidRPr="00167A9A" w:rsidRDefault="009C4FA2" w:rsidP="00EA4D32">
      <w:pPr>
        <w:ind w:firstLine="708"/>
        <w:jc w:val="both"/>
        <w:rPr>
          <w:b/>
          <w:sz w:val="28"/>
          <w:szCs w:val="28"/>
          <w:lang w:val="uk-UA"/>
        </w:rPr>
      </w:pPr>
      <w:r w:rsidRPr="00167A9A">
        <w:rPr>
          <w:b/>
          <w:sz w:val="28"/>
          <w:szCs w:val="28"/>
        </w:rPr>
        <w:t>15. Визначення</w:t>
      </w:r>
      <w:r w:rsidR="00062647">
        <w:rPr>
          <w:b/>
          <w:sz w:val="28"/>
          <w:szCs w:val="28"/>
          <w:lang w:val="uk-UA"/>
        </w:rPr>
        <w:t xml:space="preserve"> </w:t>
      </w:r>
      <w:r w:rsidRPr="00167A9A">
        <w:rPr>
          <w:b/>
          <w:sz w:val="28"/>
          <w:szCs w:val="28"/>
        </w:rPr>
        <w:t>показників</w:t>
      </w:r>
      <w:r w:rsidR="00062647">
        <w:rPr>
          <w:b/>
          <w:sz w:val="28"/>
          <w:szCs w:val="28"/>
          <w:lang w:val="uk-UA"/>
        </w:rPr>
        <w:t xml:space="preserve"> </w:t>
      </w:r>
      <w:proofErr w:type="spellStart"/>
      <w:r w:rsidRPr="00167A9A">
        <w:rPr>
          <w:b/>
          <w:sz w:val="28"/>
          <w:szCs w:val="28"/>
        </w:rPr>
        <w:t>результативності</w:t>
      </w:r>
      <w:proofErr w:type="spellEnd"/>
      <w:r w:rsidR="00062647">
        <w:rPr>
          <w:b/>
          <w:sz w:val="28"/>
          <w:szCs w:val="28"/>
          <w:lang w:val="uk-UA"/>
        </w:rPr>
        <w:t xml:space="preserve"> </w:t>
      </w:r>
      <w:proofErr w:type="spellStart"/>
      <w:r w:rsidRPr="00167A9A">
        <w:rPr>
          <w:b/>
          <w:sz w:val="28"/>
          <w:szCs w:val="28"/>
        </w:rPr>
        <w:t>дії</w:t>
      </w:r>
      <w:proofErr w:type="spellEnd"/>
      <w:r w:rsidRPr="00167A9A">
        <w:rPr>
          <w:b/>
          <w:sz w:val="28"/>
          <w:szCs w:val="28"/>
        </w:rPr>
        <w:t xml:space="preserve"> регуляторного акта</w:t>
      </w:r>
    </w:p>
    <w:p w14:paraId="178219A6" w14:textId="77777777" w:rsidR="009C4FA2" w:rsidRPr="00167A9A" w:rsidRDefault="009C4FA2" w:rsidP="00EA4D32">
      <w:pPr>
        <w:ind w:firstLine="709"/>
        <w:jc w:val="both"/>
        <w:rPr>
          <w:sz w:val="16"/>
          <w:szCs w:val="16"/>
          <w:lang w:val="uk-UA"/>
        </w:rPr>
      </w:pPr>
      <w:r w:rsidRPr="00167A9A">
        <w:rPr>
          <w:sz w:val="28"/>
          <w:szCs w:val="28"/>
          <w:lang w:val="uk-UA"/>
        </w:rPr>
        <w:t>Прогнозними показниками результативності дій регуляторного акта є:</w:t>
      </w:r>
    </w:p>
    <w:p w14:paraId="178219A7" w14:textId="77777777" w:rsidR="009C4FA2" w:rsidRPr="00326FB1" w:rsidRDefault="009C4FA2" w:rsidP="00326FB1">
      <w:pPr>
        <w:pStyle w:val="2"/>
        <w:spacing w:after="0" w:line="240" w:lineRule="auto"/>
        <w:ind w:left="0" w:firstLine="709"/>
        <w:jc w:val="both"/>
        <w:rPr>
          <w:sz w:val="16"/>
          <w:szCs w:val="16"/>
          <w:lang w:val="uk-UA"/>
        </w:rPr>
      </w:pPr>
      <w:r w:rsidRPr="00167A9A">
        <w:rPr>
          <w:sz w:val="28"/>
          <w:szCs w:val="28"/>
          <w:lang w:val="uk-UA"/>
        </w:rPr>
        <w:t xml:space="preserve">- мінімізація кількості звернень до органів місцевого самоврядування щодо </w:t>
      </w:r>
      <w:r w:rsidR="004B53AE">
        <w:rPr>
          <w:sz w:val="28"/>
          <w:szCs w:val="28"/>
          <w:lang w:val="uk-UA"/>
        </w:rPr>
        <w:t>своєчасного вивезення побутових відходів</w:t>
      </w:r>
      <w:r w:rsidRPr="00167A9A">
        <w:rPr>
          <w:sz w:val="28"/>
          <w:szCs w:val="28"/>
          <w:lang w:val="uk-UA"/>
        </w:rPr>
        <w:t>;</w:t>
      </w:r>
    </w:p>
    <w:p w14:paraId="178219A8" w14:textId="77777777" w:rsidR="004B53AE" w:rsidRDefault="009C4FA2" w:rsidP="004B53AE">
      <w:pPr>
        <w:pStyle w:val="2"/>
        <w:spacing w:after="0" w:line="240" w:lineRule="auto"/>
        <w:ind w:left="0" w:firstLine="708"/>
        <w:jc w:val="both"/>
        <w:rPr>
          <w:sz w:val="28"/>
          <w:szCs w:val="28"/>
          <w:lang w:val="uk-UA"/>
        </w:rPr>
      </w:pPr>
      <w:r w:rsidRPr="00167A9A">
        <w:rPr>
          <w:sz w:val="28"/>
          <w:szCs w:val="28"/>
          <w:lang w:val="uk-UA"/>
        </w:rPr>
        <w:t xml:space="preserve">- сталий відсоток оплати споживачами </w:t>
      </w:r>
      <w:r w:rsidR="00853460">
        <w:rPr>
          <w:sz w:val="28"/>
          <w:szCs w:val="28"/>
          <w:lang w:val="uk-UA"/>
        </w:rPr>
        <w:t>за послуги з поводження з побутовими відходами</w:t>
      </w:r>
      <w:r w:rsidR="004B53AE">
        <w:rPr>
          <w:sz w:val="28"/>
          <w:szCs w:val="28"/>
          <w:lang w:val="uk-UA"/>
        </w:rPr>
        <w:t>;</w:t>
      </w:r>
    </w:p>
    <w:p w14:paraId="178219A9" w14:textId="77777777" w:rsidR="00853460" w:rsidRDefault="004B53AE" w:rsidP="00853460">
      <w:pPr>
        <w:pStyle w:val="2"/>
        <w:spacing w:after="0" w:line="240" w:lineRule="auto"/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9C4FA2" w:rsidRPr="00167A9A">
        <w:rPr>
          <w:sz w:val="28"/>
          <w:szCs w:val="28"/>
          <w:lang w:val="uk-UA"/>
        </w:rPr>
        <w:t xml:space="preserve">своєчасне надходження обов’язкових платежів до бюджетів усіх рівнів; </w:t>
      </w:r>
    </w:p>
    <w:p w14:paraId="178219AA" w14:textId="77777777" w:rsidR="00853460" w:rsidRDefault="00853460" w:rsidP="00853460">
      <w:pPr>
        <w:pStyle w:val="2"/>
        <w:spacing w:after="0" w:line="240" w:lineRule="auto"/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9C4FA2" w:rsidRPr="00167A9A">
        <w:rPr>
          <w:sz w:val="28"/>
          <w:szCs w:val="28"/>
          <w:lang w:val="uk-UA"/>
        </w:rPr>
        <w:t xml:space="preserve">зменшення стихійних звалищ сміття. </w:t>
      </w:r>
    </w:p>
    <w:p w14:paraId="178219AB" w14:textId="77777777" w:rsidR="009C4FA2" w:rsidRPr="00853460" w:rsidRDefault="009C4FA2" w:rsidP="00853460">
      <w:pPr>
        <w:pStyle w:val="2"/>
        <w:spacing w:after="0" w:line="240" w:lineRule="auto"/>
        <w:ind w:left="0" w:firstLine="708"/>
        <w:jc w:val="both"/>
        <w:rPr>
          <w:sz w:val="16"/>
          <w:szCs w:val="16"/>
          <w:lang w:val="uk-UA"/>
        </w:rPr>
      </w:pPr>
      <w:r w:rsidRPr="00167A9A">
        <w:rPr>
          <w:b/>
          <w:sz w:val="28"/>
          <w:szCs w:val="28"/>
        </w:rPr>
        <w:t>16. Визначення</w:t>
      </w:r>
      <w:r w:rsidR="00853460">
        <w:rPr>
          <w:b/>
          <w:sz w:val="28"/>
          <w:szCs w:val="28"/>
          <w:lang w:val="uk-UA"/>
        </w:rPr>
        <w:t xml:space="preserve"> </w:t>
      </w:r>
      <w:r w:rsidRPr="00167A9A">
        <w:rPr>
          <w:b/>
          <w:sz w:val="28"/>
          <w:szCs w:val="28"/>
        </w:rPr>
        <w:t xml:space="preserve">заходів, за </w:t>
      </w:r>
      <w:proofErr w:type="spellStart"/>
      <w:r w:rsidRPr="00167A9A">
        <w:rPr>
          <w:b/>
          <w:sz w:val="28"/>
          <w:szCs w:val="28"/>
        </w:rPr>
        <w:t>допомогою</w:t>
      </w:r>
      <w:proofErr w:type="spellEnd"/>
      <w:r w:rsidR="00853460">
        <w:rPr>
          <w:b/>
          <w:sz w:val="28"/>
          <w:szCs w:val="28"/>
          <w:lang w:val="uk-UA"/>
        </w:rPr>
        <w:t xml:space="preserve"> </w:t>
      </w:r>
      <w:proofErr w:type="spellStart"/>
      <w:r w:rsidRPr="00167A9A">
        <w:rPr>
          <w:b/>
          <w:sz w:val="28"/>
          <w:szCs w:val="28"/>
        </w:rPr>
        <w:t>яких</w:t>
      </w:r>
      <w:proofErr w:type="spellEnd"/>
      <w:r w:rsidRPr="00167A9A">
        <w:rPr>
          <w:b/>
          <w:sz w:val="28"/>
          <w:szCs w:val="28"/>
        </w:rPr>
        <w:t xml:space="preserve"> буде </w:t>
      </w:r>
      <w:proofErr w:type="spellStart"/>
      <w:r w:rsidRPr="00167A9A">
        <w:rPr>
          <w:b/>
          <w:sz w:val="28"/>
          <w:szCs w:val="28"/>
        </w:rPr>
        <w:t>здійснюватися</w:t>
      </w:r>
      <w:proofErr w:type="spellEnd"/>
      <w:r w:rsidR="00853460">
        <w:rPr>
          <w:b/>
          <w:sz w:val="28"/>
          <w:szCs w:val="28"/>
          <w:lang w:val="uk-UA"/>
        </w:rPr>
        <w:t xml:space="preserve"> </w:t>
      </w:r>
      <w:proofErr w:type="spellStart"/>
      <w:r w:rsidRPr="00167A9A">
        <w:rPr>
          <w:b/>
          <w:sz w:val="28"/>
          <w:szCs w:val="28"/>
        </w:rPr>
        <w:t>відстеження</w:t>
      </w:r>
      <w:proofErr w:type="spellEnd"/>
      <w:r w:rsidR="00853460">
        <w:rPr>
          <w:b/>
          <w:sz w:val="28"/>
          <w:szCs w:val="28"/>
          <w:lang w:val="uk-UA"/>
        </w:rPr>
        <w:t xml:space="preserve"> </w:t>
      </w:r>
      <w:proofErr w:type="spellStart"/>
      <w:r w:rsidRPr="00167A9A">
        <w:rPr>
          <w:b/>
          <w:sz w:val="28"/>
          <w:szCs w:val="28"/>
        </w:rPr>
        <w:t>результативності</w:t>
      </w:r>
      <w:proofErr w:type="spellEnd"/>
      <w:r w:rsidR="00853460">
        <w:rPr>
          <w:b/>
          <w:sz w:val="28"/>
          <w:szCs w:val="28"/>
          <w:lang w:val="uk-UA"/>
        </w:rPr>
        <w:t xml:space="preserve">  </w:t>
      </w:r>
      <w:proofErr w:type="spellStart"/>
      <w:r w:rsidRPr="00167A9A">
        <w:rPr>
          <w:b/>
          <w:sz w:val="28"/>
          <w:szCs w:val="28"/>
        </w:rPr>
        <w:t>дії</w:t>
      </w:r>
      <w:proofErr w:type="spellEnd"/>
      <w:r w:rsidRPr="00167A9A">
        <w:rPr>
          <w:b/>
          <w:sz w:val="28"/>
          <w:szCs w:val="28"/>
        </w:rPr>
        <w:t xml:space="preserve"> регуляторного акта у </w:t>
      </w:r>
      <w:proofErr w:type="spellStart"/>
      <w:r w:rsidRPr="00167A9A">
        <w:rPr>
          <w:b/>
          <w:sz w:val="28"/>
          <w:szCs w:val="28"/>
        </w:rPr>
        <w:t>разі</w:t>
      </w:r>
      <w:proofErr w:type="spellEnd"/>
      <w:r w:rsidR="00853460">
        <w:rPr>
          <w:b/>
          <w:sz w:val="28"/>
          <w:szCs w:val="28"/>
          <w:lang w:val="uk-UA"/>
        </w:rPr>
        <w:t xml:space="preserve"> </w:t>
      </w:r>
      <w:r w:rsidRPr="00167A9A">
        <w:rPr>
          <w:b/>
          <w:sz w:val="28"/>
          <w:szCs w:val="28"/>
        </w:rPr>
        <w:t>його</w:t>
      </w:r>
      <w:r w:rsidR="00853460">
        <w:rPr>
          <w:b/>
          <w:sz w:val="28"/>
          <w:szCs w:val="28"/>
          <w:lang w:val="uk-UA"/>
        </w:rPr>
        <w:t xml:space="preserve"> </w:t>
      </w:r>
      <w:r w:rsidRPr="00167A9A">
        <w:rPr>
          <w:b/>
          <w:sz w:val="28"/>
          <w:szCs w:val="28"/>
        </w:rPr>
        <w:t>прийняття</w:t>
      </w:r>
    </w:p>
    <w:p w14:paraId="178219AC" w14:textId="77777777" w:rsidR="009C4FA2" w:rsidRPr="00167A9A" w:rsidRDefault="009C4FA2" w:rsidP="00EA4D32">
      <w:pPr>
        <w:jc w:val="both"/>
        <w:rPr>
          <w:sz w:val="28"/>
          <w:szCs w:val="28"/>
          <w:lang w:val="uk-UA"/>
        </w:rPr>
      </w:pPr>
      <w:r w:rsidRPr="00167A9A">
        <w:rPr>
          <w:sz w:val="28"/>
          <w:szCs w:val="28"/>
        </w:rPr>
        <w:tab/>
      </w:r>
      <w:proofErr w:type="spellStart"/>
      <w:r w:rsidRPr="00167A9A">
        <w:rPr>
          <w:sz w:val="28"/>
          <w:szCs w:val="28"/>
        </w:rPr>
        <w:t>Результативність</w:t>
      </w:r>
      <w:proofErr w:type="spellEnd"/>
      <w:r w:rsidR="00853460">
        <w:rPr>
          <w:sz w:val="28"/>
          <w:szCs w:val="28"/>
          <w:lang w:val="uk-UA"/>
        </w:rPr>
        <w:t xml:space="preserve"> </w:t>
      </w:r>
      <w:r w:rsidRPr="00167A9A">
        <w:rPr>
          <w:sz w:val="28"/>
          <w:szCs w:val="28"/>
          <w:lang w:val="uk-UA"/>
        </w:rPr>
        <w:t xml:space="preserve">дії </w:t>
      </w:r>
      <w:r w:rsidRPr="00167A9A">
        <w:rPr>
          <w:sz w:val="28"/>
          <w:szCs w:val="28"/>
        </w:rPr>
        <w:t xml:space="preserve">регуляторного акта буде </w:t>
      </w:r>
      <w:proofErr w:type="spellStart"/>
      <w:r w:rsidRPr="00167A9A">
        <w:rPr>
          <w:sz w:val="28"/>
          <w:szCs w:val="28"/>
        </w:rPr>
        <w:t>відстежуватися</w:t>
      </w:r>
      <w:proofErr w:type="spellEnd"/>
      <w:r w:rsidR="00853460">
        <w:rPr>
          <w:sz w:val="28"/>
          <w:szCs w:val="28"/>
          <w:lang w:val="uk-UA"/>
        </w:rPr>
        <w:t xml:space="preserve"> </w:t>
      </w:r>
      <w:r w:rsidR="001C7BD1">
        <w:rPr>
          <w:sz w:val="28"/>
          <w:szCs w:val="28"/>
          <w:lang w:val="uk-UA"/>
        </w:rPr>
        <w:t>при перегляді тарифів, шляхом моніторингу</w:t>
      </w:r>
      <w:r w:rsidRPr="00167A9A">
        <w:rPr>
          <w:sz w:val="28"/>
          <w:szCs w:val="28"/>
          <w:lang w:val="uk-UA"/>
        </w:rPr>
        <w:t xml:space="preserve"> статистичних даних, а саме: підрахунку кількості звернень щодо </w:t>
      </w:r>
      <w:r w:rsidR="000F1D2D">
        <w:rPr>
          <w:sz w:val="28"/>
          <w:szCs w:val="28"/>
          <w:lang w:val="uk-UA"/>
        </w:rPr>
        <w:t>надання</w:t>
      </w:r>
      <w:r w:rsidRPr="00167A9A">
        <w:rPr>
          <w:sz w:val="28"/>
          <w:szCs w:val="28"/>
          <w:lang w:val="uk-UA"/>
        </w:rPr>
        <w:t xml:space="preserve"> </w:t>
      </w:r>
      <w:r w:rsidR="00853460">
        <w:rPr>
          <w:sz w:val="28"/>
          <w:szCs w:val="28"/>
          <w:lang w:val="uk-UA"/>
        </w:rPr>
        <w:t>послуги з поводження з побутовими відходами</w:t>
      </w:r>
      <w:r w:rsidRPr="00167A9A">
        <w:rPr>
          <w:sz w:val="28"/>
          <w:szCs w:val="28"/>
          <w:lang w:val="uk-UA"/>
        </w:rPr>
        <w:t>.</w:t>
      </w:r>
    </w:p>
    <w:p w14:paraId="178219AD" w14:textId="77777777" w:rsidR="00281965" w:rsidRDefault="00281965" w:rsidP="00EA4D32">
      <w:pPr>
        <w:rPr>
          <w:lang w:val="uk-UA"/>
        </w:rPr>
      </w:pPr>
    </w:p>
    <w:p w14:paraId="178219AE" w14:textId="77777777" w:rsidR="00A26B8B" w:rsidRDefault="00A26B8B" w:rsidP="00EA4D32">
      <w:pPr>
        <w:rPr>
          <w:lang w:val="uk-UA"/>
        </w:rPr>
      </w:pPr>
    </w:p>
    <w:p w14:paraId="178219AF" w14:textId="77777777" w:rsidR="00A26B8B" w:rsidRDefault="00A26B8B" w:rsidP="00EA4D32">
      <w:pPr>
        <w:rPr>
          <w:lang w:val="uk-UA"/>
        </w:rPr>
      </w:pPr>
    </w:p>
    <w:p w14:paraId="178219B0" w14:textId="77777777" w:rsidR="00A26B8B" w:rsidRDefault="00A26B8B" w:rsidP="00EA4D32">
      <w:pPr>
        <w:rPr>
          <w:lang w:val="uk-UA"/>
        </w:rPr>
      </w:pPr>
    </w:p>
    <w:p w14:paraId="7271D2EF" w14:textId="77777777" w:rsidR="00932425" w:rsidRDefault="00C92142" w:rsidP="00EA4D3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Виконувачка обов’язк</w:t>
      </w:r>
      <w:r w:rsidR="00932425">
        <w:rPr>
          <w:sz w:val="28"/>
          <w:szCs w:val="28"/>
          <w:lang w:val="uk-UA"/>
        </w:rPr>
        <w:t>ів</w:t>
      </w:r>
    </w:p>
    <w:p w14:paraId="178219B1" w14:textId="709A81C8" w:rsidR="00986B45" w:rsidRDefault="00932425" w:rsidP="00EA4D3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A26B8B" w:rsidRPr="00A26B8B">
        <w:rPr>
          <w:sz w:val="28"/>
          <w:szCs w:val="28"/>
          <w:lang w:val="uk-UA"/>
        </w:rPr>
        <w:t>ачальник управління житлово-</w:t>
      </w:r>
    </w:p>
    <w:p w14:paraId="178219B2" w14:textId="77777777" w:rsidR="00986B45" w:rsidRDefault="00A26B8B" w:rsidP="00EA4D32">
      <w:pPr>
        <w:rPr>
          <w:sz w:val="28"/>
          <w:szCs w:val="28"/>
          <w:lang w:val="uk-UA"/>
        </w:rPr>
      </w:pPr>
      <w:r w:rsidRPr="00A26B8B">
        <w:rPr>
          <w:sz w:val="28"/>
          <w:szCs w:val="28"/>
          <w:lang w:val="uk-UA"/>
        </w:rPr>
        <w:t xml:space="preserve">комунального господарства </w:t>
      </w:r>
    </w:p>
    <w:p w14:paraId="178219B3" w14:textId="7A6AD3FA" w:rsidR="00A26B8B" w:rsidRDefault="00986B45" w:rsidP="00EA4D3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комунальної власності</w:t>
      </w:r>
      <w:r w:rsidR="00A26B8B">
        <w:rPr>
          <w:sz w:val="28"/>
          <w:szCs w:val="28"/>
          <w:lang w:val="uk-UA"/>
        </w:rPr>
        <w:tab/>
      </w:r>
      <w:r w:rsidR="00A26B8B">
        <w:rPr>
          <w:sz w:val="28"/>
          <w:szCs w:val="28"/>
          <w:lang w:val="uk-UA"/>
        </w:rPr>
        <w:tab/>
      </w:r>
      <w:r w:rsidR="00A26B8B">
        <w:rPr>
          <w:sz w:val="28"/>
          <w:szCs w:val="28"/>
          <w:lang w:val="uk-UA"/>
        </w:rPr>
        <w:tab/>
        <w:t xml:space="preserve">    </w:t>
      </w:r>
      <w:r>
        <w:rPr>
          <w:sz w:val="28"/>
          <w:szCs w:val="28"/>
          <w:lang w:val="uk-UA"/>
        </w:rPr>
        <w:t xml:space="preserve">          </w:t>
      </w:r>
      <w:r w:rsidR="00A26B8B">
        <w:rPr>
          <w:sz w:val="28"/>
          <w:szCs w:val="28"/>
          <w:lang w:val="uk-UA"/>
        </w:rPr>
        <w:t xml:space="preserve"> </w:t>
      </w:r>
      <w:r w:rsidR="00932425">
        <w:rPr>
          <w:sz w:val="28"/>
          <w:szCs w:val="28"/>
          <w:lang w:val="uk-UA"/>
        </w:rPr>
        <w:t xml:space="preserve">           </w:t>
      </w:r>
      <w:r w:rsidR="00A26B8B">
        <w:rPr>
          <w:sz w:val="28"/>
          <w:szCs w:val="28"/>
          <w:lang w:val="uk-UA"/>
        </w:rPr>
        <w:t xml:space="preserve">     </w:t>
      </w:r>
      <w:r w:rsidR="00932425">
        <w:rPr>
          <w:sz w:val="28"/>
          <w:szCs w:val="28"/>
          <w:lang w:val="uk-UA"/>
        </w:rPr>
        <w:t>Оксана СМІРНОВА</w:t>
      </w:r>
    </w:p>
    <w:p w14:paraId="178219B4" w14:textId="77777777" w:rsidR="0042408E" w:rsidRDefault="0042408E" w:rsidP="00EA4D32">
      <w:pPr>
        <w:rPr>
          <w:sz w:val="28"/>
          <w:szCs w:val="28"/>
          <w:lang w:val="uk-UA"/>
        </w:rPr>
      </w:pPr>
    </w:p>
    <w:p w14:paraId="178219B5" w14:textId="77777777" w:rsidR="0042408E" w:rsidRDefault="0042408E" w:rsidP="00EA4D32">
      <w:pPr>
        <w:rPr>
          <w:sz w:val="28"/>
          <w:szCs w:val="28"/>
          <w:lang w:val="uk-UA"/>
        </w:rPr>
      </w:pPr>
    </w:p>
    <w:p w14:paraId="178219B6" w14:textId="77777777" w:rsidR="00720CA4" w:rsidRPr="00720CA4" w:rsidRDefault="00720CA4" w:rsidP="00EA4D32">
      <w:pPr>
        <w:rPr>
          <w:sz w:val="28"/>
          <w:szCs w:val="28"/>
          <w:lang w:val="uk-UA"/>
        </w:rPr>
      </w:pPr>
    </w:p>
    <w:sectPr w:rsidR="00720CA4" w:rsidRPr="00720CA4" w:rsidSect="006D2A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349C5"/>
    <w:multiLevelType w:val="hybridMultilevel"/>
    <w:tmpl w:val="828A4E3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D840759"/>
    <w:multiLevelType w:val="hybridMultilevel"/>
    <w:tmpl w:val="580AEA46"/>
    <w:lvl w:ilvl="0" w:tplc="507E65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3694284"/>
    <w:multiLevelType w:val="hybridMultilevel"/>
    <w:tmpl w:val="8FB80680"/>
    <w:lvl w:ilvl="0" w:tplc="1B68D4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0688815">
    <w:abstractNumId w:val="1"/>
  </w:num>
  <w:num w:numId="2" w16cid:durableId="348802380">
    <w:abstractNumId w:val="2"/>
  </w:num>
  <w:num w:numId="3" w16cid:durableId="1707175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A5E"/>
    <w:rsid w:val="00062647"/>
    <w:rsid w:val="000F1D2D"/>
    <w:rsid w:val="001539E3"/>
    <w:rsid w:val="00167A9A"/>
    <w:rsid w:val="001C7BD1"/>
    <w:rsid w:val="00254077"/>
    <w:rsid w:val="002611DC"/>
    <w:rsid w:val="002669BA"/>
    <w:rsid w:val="00281965"/>
    <w:rsid w:val="002A2420"/>
    <w:rsid w:val="002B1A5E"/>
    <w:rsid w:val="002C3325"/>
    <w:rsid w:val="002E1013"/>
    <w:rsid w:val="00312541"/>
    <w:rsid w:val="00325E12"/>
    <w:rsid w:val="00326FB1"/>
    <w:rsid w:val="00382E9A"/>
    <w:rsid w:val="003A0688"/>
    <w:rsid w:val="003A7F8E"/>
    <w:rsid w:val="004236FF"/>
    <w:rsid w:val="0042408E"/>
    <w:rsid w:val="00437C90"/>
    <w:rsid w:val="00475E38"/>
    <w:rsid w:val="004B53AE"/>
    <w:rsid w:val="004C3700"/>
    <w:rsid w:val="004F41A5"/>
    <w:rsid w:val="005110EB"/>
    <w:rsid w:val="00525AB2"/>
    <w:rsid w:val="0053337B"/>
    <w:rsid w:val="00551A5D"/>
    <w:rsid w:val="00561C5B"/>
    <w:rsid w:val="005A4680"/>
    <w:rsid w:val="005C6B08"/>
    <w:rsid w:val="005D07EA"/>
    <w:rsid w:val="005D2E31"/>
    <w:rsid w:val="005F0392"/>
    <w:rsid w:val="005F6FC5"/>
    <w:rsid w:val="006240B5"/>
    <w:rsid w:val="0067607C"/>
    <w:rsid w:val="0068521F"/>
    <w:rsid w:val="006874B0"/>
    <w:rsid w:val="006D2AB0"/>
    <w:rsid w:val="00704767"/>
    <w:rsid w:val="0071227F"/>
    <w:rsid w:val="00720CA4"/>
    <w:rsid w:val="007D6D76"/>
    <w:rsid w:val="008215EF"/>
    <w:rsid w:val="00830D3F"/>
    <w:rsid w:val="00841F96"/>
    <w:rsid w:val="00852045"/>
    <w:rsid w:val="00853460"/>
    <w:rsid w:val="00855682"/>
    <w:rsid w:val="00874431"/>
    <w:rsid w:val="00876F72"/>
    <w:rsid w:val="008F6690"/>
    <w:rsid w:val="00910681"/>
    <w:rsid w:val="00913E79"/>
    <w:rsid w:val="00927D1A"/>
    <w:rsid w:val="00932425"/>
    <w:rsid w:val="00956002"/>
    <w:rsid w:val="00965CF8"/>
    <w:rsid w:val="00986B45"/>
    <w:rsid w:val="009930D4"/>
    <w:rsid w:val="009965CD"/>
    <w:rsid w:val="009C4FA2"/>
    <w:rsid w:val="009F07A9"/>
    <w:rsid w:val="00A24E49"/>
    <w:rsid w:val="00A26B8B"/>
    <w:rsid w:val="00A26EFB"/>
    <w:rsid w:val="00A3200F"/>
    <w:rsid w:val="00A32DC8"/>
    <w:rsid w:val="00A753EF"/>
    <w:rsid w:val="00A85135"/>
    <w:rsid w:val="00A85607"/>
    <w:rsid w:val="00AA6FE8"/>
    <w:rsid w:val="00AB41D6"/>
    <w:rsid w:val="00AF0FE1"/>
    <w:rsid w:val="00AF6415"/>
    <w:rsid w:val="00B01751"/>
    <w:rsid w:val="00B1270E"/>
    <w:rsid w:val="00B60C40"/>
    <w:rsid w:val="00B87253"/>
    <w:rsid w:val="00BD3B49"/>
    <w:rsid w:val="00BF43A3"/>
    <w:rsid w:val="00C26392"/>
    <w:rsid w:val="00C30438"/>
    <w:rsid w:val="00C50DA5"/>
    <w:rsid w:val="00C7061D"/>
    <w:rsid w:val="00C77E72"/>
    <w:rsid w:val="00C92142"/>
    <w:rsid w:val="00CF30C4"/>
    <w:rsid w:val="00D0748C"/>
    <w:rsid w:val="00D23CA5"/>
    <w:rsid w:val="00D4559E"/>
    <w:rsid w:val="00D47ED1"/>
    <w:rsid w:val="00D50880"/>
    <w:rsid w:val="00D87C2B"/>
    <w:rsid w:val="00DA1799"/>
    <w:rsid w:val="00DD2297"/>
    <w:rsid w:val="00E155E7"/>
    <w:rsid w:val="00E2684D"/>
    <w:rsid w:val="00E27C8E"/>
    <w:rsid w:val="00E7787F"/>
    <w:rsid w:val="00E82AD9"/>
    <w:rsid w:val="00EA0654"/>
    <w:rsid w:val="00EA1033"/>
    <w:rsid w:val="00EA4D32"/>
    <w:rsid w:val="00EF5C8C"/>
    <w:rsid w:val="00F41A77"/>
    <w:rsid w:val="00F5102D"/>
    <w:rsid w:val="00FA052B"/>
    <w:rsid w:val="00FC2D9E"/>
    <w:rsid w:val="00FE772B"/>
    <w:rsid w:val="00FF4E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2194D"/>
  <w15:docId w15:val="{DF2A246A-BA48-4E77-A9D3-3A4A302A8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C4FA2"/>
    <w:pPr>
      <w:spacing w:after="120"/>
    </w:pPr>
  </w:style>
  <w:style w:type="character" w:customStyle="1" w:styleId="a4">
    <w:name w:val="Основной текст Знак"/>
    <w:basedOn w:val="a0"/>
    <w:link w:val="a3"/>
    <w:rsid w:val="009C4FA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basedOn w:val="a0"/>
    <w:unhideWhenUsed/>
    <w:rsid w:val="009C4FA2"/>
    <w:rPr>
      <w:color w:val="0000FF"/>
      <w:u w:val="single"/>
    </w:rPr>
  </w:style>
  <w:style w:type="paragraph" w:styleId="2">
    <w:name w:val="Body Text Indent 2"/>
    <w:basedOn w:val="a"/>
    <w:link w:val="20"/>
    <w:unhideWhenUsed/>
    <w:rsid w:val="009C4FA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C4FA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6">
    <w:name w:val="Table Grid"/>
    <w:basedOn w:val="a1"/>
    <w:rsid w:val="009C4F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sid w:val="009C4FA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0748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748C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rvps4">
    <w:name w:val="rvps4"/>
    <w:basedOn w:val="a"/>
    <w:rsid w:val="0042408E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42408E"/>
  </w:style>
  <w:style w:type="paragraph" w:customStyle="1" w:styleId="rvps7">
    <w:name w:val="rvps7"/>
    <w:basedOn w:val="a"/>
    <w:rsid w:val="0042408E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42408E"/>
  </w:style>
  <w:style w:type="paragraph" w:customStyle="1" w:styleId="rvps6">
    <w:name w:val="rvps6"/>
    <w:basedOn w:val="a"/>
    <w:rsid w:val="0042408E"/>
    <w:pPr>
      <w:spacing w:before="100" w:beforeAutospacing="1" w:after="100" w:afterAutospacing="1"/>
    </w:pPr>
  </w:style>
  <w:style w:type="paragraph" w:customStyle="1" w:styleId="rvps2">
    <w:name w:val="rvps2"/>
    <w:basedOn w:val="a"/>
    <w:rsid w:val="0042408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8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014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40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CCB6D-7A61-463C-9F37-FDBE576A0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7838</Words>
  <Characters>4468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ibabai1981@gmail.com</dc:creator>
  <cp:keywords/>
  <dc:description/>
  <cp:lastModifiedBy>Ірина Єгорова</cp:lastModifiedBy>
  <cp:revision>2</cp:revision>
  <cp:lastPrinted>2022-01-06T06:17:00Z</cp:lastPrinted>
  <dcterms:created xsi:type="dcterms:W3CDTF">2026-05-12T08:30:00Z</dcterms:created>
  <dcterms:modified xsi:type="dcterms:W3CDTF">2026-05-12T08:30:00Z</dcterms:modified>
</cp:coreProperties>
</file>